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0A" w:rsidRDefault="00E7590A" w:rsidP="00E7590A">
      <w:pPr>
        <w:pStyle w:val="a6"/>
        <w:spacing w:before="300" w:beforeAutospacing="0" w:after="0" w:afterAutospacing="0" w:line="420" w:lineRule="atLeast"/>
        <w:rPr>
          <w:rFonts w:ascii="微软雅黑" w:eastAsia="微软雅黑" w:hAnsi="微软雅黑"/>
          <w:color w:val="000000"/>
        </w:rPr>
      </w:pPr>
      <w:r>
        <w:rPr>
          <w:rFonts w:ascii="微软雅黑" w:eastAsia="微软雅黑" w:hAnsi="微软雅黑" w:hint="eastAsia"/>
          <w:color w:val="000000"/>
        </w:rPr>
        <w:t> </w:t>
      </w:r>
      <w:r>
        <w:rPr>
          <w:rStyle w:val="a7"/>
          <w:rFonts w:ascii="微软雅黑" w:eastAsia="微软雅黑" w:hAnsi="微软雅黑" w:hint="eastAsia"/>
          <w:color w:val="000000"/>
        </w:rPr>
        <w:t>    Ⅰ.考试性质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临床医学综合能力(西医)是为医学高等院校招收临床医学类专业学位硕士研究生而设置的，具有选拔性质的全国统一入学考试科目。目的是科学、公平、有效地测试考生是否具有备继续攻读临床医学专业学位硕士所需要的医学基础理论和临床基本技能。评价的标准是高等医学院校临床医学专业优秀本科毕业生能达到的及格或及格以上水平，以利于各高校择优选拔，确保医学专业硕士研究生的招生质量。</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7"/>
          <w:rFonts w:ascii="微软雅黑" w:eastAsia="微软雅黑" w:hAnsi="微软雅黑" w:hint="eastAsia"/>
          <w:color w:val="000000"/>
        </w:rPr>
        <w:t>Ⅱ.考查目标</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临床医学综合能力(西医)考试范围包括临床医学人文精神，基础医学中的生理学、生物化学和病理学，以及临床医学中的内科学(包括诊断学)、外科学。临床医学人文精神重点考查医学职业责任意识、医患沟通能力、医学伦理及法律法规等基本职业素养;医学基础理论部分重点考查基本医学理论知识，以及运用医学概念和原理解决临床实际问题、理论联系实际的能力;临床综合能力部分重点考查临床思维、诊断与鉴别诊断、制定和执行诊疗计划、临床操作、急诊处理等临床综合能力。</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7"/>
          <w:rFonts w:ascii="微软雅黑" w:eastAsia="微软雅黑" w:hAnsi="微软雅黑" w:hint="eastAsia"/>
          <w:color w:val="000000"/>
        </w:rPr>
        <w:t>Ⅲ.考试形式和试卷结构</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一、试卷满分及考试时间</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本试卷满分为300分，考试时间为180分钟。</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二、答题方式</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答题方式为闭卷、笔试。</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三、试卷内容结构</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生理学约14%,生物化学约12%,病理学约12%，内科学(含诊断学)约33%,外科学(含骨科学)约23%，临床医学人文精神约6%</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四、试卷题型结构</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A型题 第1-40小题，每小题1.5分，共60分，第41-115题，每小题2分，共150分</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B型题 第116-135题，每小题1.5分，共30分</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X型题 第136-165题，每小题2分，共60分</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7"/>
          <w:rFonts w:ascii="微软雅黑" w:eastAsia="微软雅黑" w:hAnsi="微软雅黑" w:hint="eastAsia"/>
          <w:color w:val="000000"/>
        </w:rPr>
        <w:t>Ⅳ考查内容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 生理学</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(一)绪论</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1.体液及其组成，体液的分隔和相互沟通;机体的内环境和稳态。</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2.机体生理功能的调节：神经调节、体液调节和自身调节。</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3.体内的控制系统：负反馈、正反馈和前馈。</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(二)细胞的基本功能</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1.跨细胞膜的物质转运：单纯扩散、易化扩散、主动转运和膜泡运输。</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2.细胞的信号转导：离子通道型受体、G蛋白耦联受体、酶联型受体和核受体介导的信号转导。</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3.细胞的电活动：静息电位，动作电位，兴奋性及其变化，局部电位。</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4.肌细胞的收缩：骨骼肌神经-肌接头处的兴奋传递，横纹肌兴奋-收缩耦联及其收缩机制，影响横纹肌收缩效能的因素。</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(三)血液</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1.血液的组成和理化特性。</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2.各类血细胞的数量、生理特性和功能，红细胞的生成与破坏。</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3.生理性止血：基本过程，血液凝固和抗凝，纤维蛋白溶解。</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4.红细胞血型：ABO血型和Rh血型，血量和输血原则。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(四)血液循环</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1.心脏的泵血功能：心动周期，心脏泵血的过程和机制，心音，心输出量和心脏做功，心泵功能储备，影响心输出量的因素，心功能的评价。</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2.各类心肌细胞的跨膜电位及其形成机制。</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3.心肌的生理特性：兴奋性、自律性、传导性和收缩性。</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4.动脉血压：形成、测量、正常值和影响因素。</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 静脉血压：中心静脉压，静脉回心血量及其影响因素。</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6.微循环：组成、血流通路、血流阻力和血流量的调节。</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7.组织液：生成和回流及其影响因素。</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8.心血管活动的调节：神经调节、体液调节、自身调节和血压的长期调节。</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9.冠状动脉循环的特点和调节。</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(五)呼吸</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1.肺通气原理：动力和阻力，肺内压和胸膜腔内压，肺表面活性物质。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2.肺通气功能的评价：肺容积和肺容量，肺通气量和肺泡通气量。</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3.肺换气：基本原理、过程和影响因素。</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4.O2和CO2在血液中的运输：存在和运输形式，氧解离曲线及其影响因素。</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5.化学感受性呼吸反射对呼吸运动的调节。</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(六)消化和吸收</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1.消化道平滑肌的一般生理特性和电生理特性。消化道的神经支配和胃肠激素。</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2.唾液的成分、作用和分泌调节。蠕动和食管下括约肌的概念。</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3.胃液的性质、成分、作用及其分泌调节，胃和十二指肠黏膜的保护机制，胃运动和胃排空及其调节。</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4.胰液和胆汁的性质、成分、作用及其分泌调节，小肠运动及其调节。</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5.大肠液的分泌和大肠内细菌的作用，排便反射。</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6.小肠内的物质吸收及其机制。</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(七)能量代谢和体温</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1.能量代谢：机体能量的来源和利用，能量平衡，能量代谢的测定，影响能量代谢的因素，基础代谢及其测定。</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2.体温及其调节：体温及其正常变动，机体的产热和散热，体温调节。</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(八)尿的生成和排出</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1.肾的功能解剖特点，肾血流量特点及其调节。</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2.肾小球的滤过功能及其影响因素。</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3.肾小管和集合管的物质转运功能及其影响因素。</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4.尿液的浓缩和稀释及其影响因素。</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5.尿生成的调节：神经调节和体液调节，尿生成调节的生理意义。</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6.肾清除率的概念及其意义。</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7.排尿反射。</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(九)神经系统的功能</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1.神经元的一般结构和功能，神经纤维及其功能，神经的营养性作用。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2.神经胶质细胞的特征及其功能。</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3.突触传递：化学性突触传递的过程及影响因素，兴奋性和抑制性突触后电位，动作电位在突触后神经元的产生。</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4.神经递质和受体：递质和调质和概念，递质共存现象;受体的概念、亚型和调节;乙酰胆碱及其受体，去甲肾上腺素及其受体。</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 反射的分类和中枢整合，中枢神经元的联系方式，中枢兴奋传播的特征，中枢抑制和中枢易化。</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6.感受器的一般生理特征，感觉通路中的信息编码和处理。</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7.躯体和内脏感觉：感觉传入通路和皮层代表区，痛觉。</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8.视觉：眼的折光系统及其调节，眼的折光异常，房水和眼内压;眼的感光换能功能，色觉及其产生机制;视敏度、暗适应、明适应、视野、视觉融合现象和双眼视觉。</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9.听觉：人耳的听阈和听域，外耳和中耳的功能，声波传入内耳的途径，耳蜗的感音换能作用，人耳对声音频率的分析。</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10.平衡觉：前庭器官的适宜刺激和平衡感觉功能，前庭反应。</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11.脊髓、脑干、大脑皮层、基底神经节和小脑对运动和姿势的调控。</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12.自主神经系统的功能及其特征，脊髓、脑干和下丘脑对内脏活动的调节。</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13.本能行为和情绪的神经基础，情绪生理反应。</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14.自发脑电活动和脑电图，皮层诱发电位，觉醒和睡眠。</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15.脑的高级功能：学习和记忆，语言和其他认知功能。</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(十)内分泌</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1.内分泌的概念;激素的概念、化学分类、作用机制和分泌调节，激素作用的一般特性。</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2.下丘脑-腺垂体的功能联系，下丘脑调节肽和腺垂体激素及其功能，生长激素的生理作用和分泌调节;下丘脑-神经垂体的功能联系，血管升压素和缩宫素的生理作用。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3.甲状腺激素的合成、代谢、生理作用和分泌调节。</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4.甲状旁腺激素和降钙素的生理作用和分泌调节，钙三醇的生理作用和生成调节。</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5.胰岛素和胰高血糖素的生理作用和分泌调节。</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6.肾上腺糖皮质激素的生理作用和分泌调节。</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(十一)生殖</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1.男性生殖：睾丸的生精作用和内分泌功能，睾丸功能的调节。</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2.女性生殖：卵巢的生卵作用和内分泌功能，卵巢周期和月经周期，卵巢功能的调节;妊娠和分娩。</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二、生物化学</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(一)生物大分子的结构和功能</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1.组成蛋白质的氨基酸化学结构和分类。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2.氨基酸的理化性质。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3.肽键和肽。</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4.蛋白质的一级结构及高级结构。</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5.蛋白质结构与功能的关系。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6.蛋白质的理化性质。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7.分离、纯化蛋白质的一般原理和方法。</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8.核酸分子的组成，主要嘌呤、嘧啶碱的化学结构，核苷酸。</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9.核酸的一级结构。核酸的空间结构与功能，其他非编码RNA的分类与功能。</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10.核酸的理化性质及应用。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11.酶的基本概念，全酶，辅助因子，参与组成辅酶的维生素，酶的活性中心。</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12.酶的作用机制，酶反应动力学，酶抑制的类型和特点。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13.酶的调节。</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14.酶在医学上的应用。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(二)物质代谢及其调节</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1.糖酵解过程、意义及调节。</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2.糖有氧氧化过程、意义及调节，能量的产生。糖有氧氧化与无氧酵解的关系。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3.磷酸戊糖旁路的意义。</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4.糖原合成和分解过程及其调节机制。</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5.糖异生过程、意义及调节。乳酸循环。</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6.血糖的来源和去路，维持血糖恒定的机制及其临床意义。</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7.脂肪酸分解代谢过程及能量的生成。</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8.酮体的生成、利用和意义。</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9.脂肪酸的合成过程，不饱和脂肪酸的生成。</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10.多不饱和脂肪酸的生理作用。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11.磷脂的合成和分解。</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12.胆固醇的主要合成途径及调控。胆固醇的转化。胆固醇酯的生成。</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13.血浆脂蛋白的分类、组成、生理功能及代谢。高脂血症的类型和特点。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14.生物氧化的特点。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15.呼吸链的组成，氧化磷酸化及其影响因素，底物水平磷酸化，能量的贮存和利用。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16.胞浆中NADH的氧化。</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17.过氧化物酶体和微粒体中的酶类。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18.蛋白质的生理功能和营养价值，氨基酸及其衍生物的生理功能。</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19.氨基酸的一般代谢(体内蛋白质的降解、氨基酸氧化脱氨基，转氨基及联合脱氨基)。</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20.氨基酸的脱羧基作用。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21.体内氨的来源和转运。</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22.尿素的生成：鸟氨酸循环。高血氨。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23.一碳单位的定义、来源、载体和意义。</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24.含硫氨基酸和芳香族氨基酸的代谢及临床意义。</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25.嘌呤、嘧啶核苷酸的合成原料、主要合成过程和分解产物，脱氧核苷酸的生成。嘌呤、嘧啶核苷酸抗代谢物的作用及其机制。</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26.物质代谢的特点和相互联系，组织器官的代谢特点和联系。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27.代谢调节(细胞水平、激素水平及整体水平调节)。</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(三)基因信息的传递</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1.DNA复制的特征及复制的酶。</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2.DNA半保留复制的基本过程。</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3.逆转录的概念、逆转录酶、逆转录的过程。逆转录的意义。</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4.DNA损伤(突变)，修复及意义。</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5.RNA的生物合成(转录的模板，酶及基本过程)。</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6.RNA生物合成后的加工修饰。</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7.核酶的概念和意义。</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8.蛋白质生物合成体系，遗传密码。</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9 蛋白质生物合成过程，翻译后加工。</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10.蛋白质生物合成的干扰和抑制。</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11.基因表达调控的概念及原理。</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12.原核和真核基因表达的调控。</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13.基因重组的概念、基本过程及其在医学中的应用。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14.基因组学的概念，基因组学与医学的关系。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(四)生化专题</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 细胞信息传递的概念，信息分子和受体。膜受体和胞内受体介导的信息传递及其与疾病的关系。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 血浆蛋白质的分类、性质及功能。</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3. 成熟红细胞的代谢特点。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 血红素的合成。</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 肝在物质代谢中的主要作用。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 胆汁酸的合成原料、代谢产物及胆汁酸的肠肝循环。</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 胆色素的代谢，黄疸产生的生化基础及临床意义。</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8. 生物转化的类型及意义。</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9. 维生素的分类、作用和意义。</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10.原癌基因、抑癌基因和生长因子的基本概念及作用机制。原癌基因和抑癌基因的产物、功能与肿瘤的关系。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11. 常用的分子生物学技术原理和应用。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12. 基因诊断的基本概念、技术及应用。基因治疗的基本概念及基本程序。</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三、病理学</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(一)细胞和组织的适应与损伤</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1.细胞适应(肥大、增生、萎缩、化生)的概念及分类。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2.细胞和组织损伤的原因及机制。</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3.变性的概念、常见类型、形态特点及意义。</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4.坏死的概念、类型、病理变化及结局。</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5.凋亡的概念、病理变化、发病机制及在疾病中的作用。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(二)损伤的修复</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1.再生的概念和类型，干细胞的概念及其在再生中的作用，各种组织的再生能力及再生过程。</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2.肉芽组织的结构、功能和结局。</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3.伤口愈合的过程、类型及影响因素。</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(三)局部血液循环障碍</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1.充血的概念、分类、病理变化及对机体的影响。</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2.出血的概念、分类、病理变化及对机体的影响。</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3.血栓形成的概念和条件，血栓的类型、形态特点、结局及对机体的影响。</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4.栓塞的概念、栓子的类型和运行途径及对机体的影响。</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5.梗死的概念、病因、类型、病理特点、结局及其对机体的影响。</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6.水肿的概念、原因和类型。</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(四)炎症</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 炎症的概念、病因、基本病理变化及其机制(包括炎症介质的来源及其作用，炎细胞的种类和功能)。</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2.炎症的局部表现、全身反应和炎症的结局。</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3.急性炎症的病理学类型及其病理特点。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4.慢性炎症的病理学类型及其病理特点。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(五)肿瘤</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1.肿瘤的概念、肉眼形态、组织结构、异型性及生长方式。肿瘤生长的生物学特征，转移的概念，途径，对机体的影响，侵袭和转移的机制。</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2.肿瘤的命名和分类，良性肿瘤和恶性肿瘤的区别，癌和肉瘤的区别。</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 肿瘤的病因学、发病机制、分级和分期。</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4.常见的癌前病变，非典型增生、异型增生、原位癌、上皮内瘤变、交界性肿瘤的概念。</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5.常见肿瘤的特点。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(六)免疫病理</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1.变态反应的概念、类型、发病机制及结局。</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2.移植排斥的概念、发病机制及分型。</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3.宿主抗移植物的概念，肝、肾移植排斥的病理变化。</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4.移植物抗宿主的概念。</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5.自身免疫性疾病的概念、发病机制和病理变化，系统性红斑狼疮和类风湿关节炎的病因、发病机制和病理变化。</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6.免疫缺陷的概念、分类及其主要特点。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(七)心血管系统疾病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 风湿病的病因、发病机制、基本病理变化及其各器官的病理变化。</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 心内膜炎的分类及其病因、发病机制、病理变化、合并症和结局。</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 心瓣膜病的类型、病理变化、血流动力学改变和临床病理联系。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 高血压病的概念、发病机制，良性高血压的分期及其病理变化，恶性高血压的病理特点。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 动脉粥样硬化的病因、发病机制及基本病理变化，动脉粥样硬化所引起的各脏器的病理改变和后果。</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6.心肌病的概念，扩张性心肌病、肥厚性心肌病及限制性心肌病的病理学特点。</w:t>
      </w:r>
    </w:p>
    <w:p w:rsidR="00E7590A" w:rsidRDefault="00E7590A" w:rsidP="00E7590A">
      <w:pPr>
        <w:pStyle w:val="a6"/>
        <w:spacing w:before="300" w:beforeAutospacing="0" w:after="0" w:afterAutospacing="0" w:line="420" w:lineRule="atLeast"/>
        <w:rPr>
          <w:rFonts w:ascii="微软雅黑" w:eastAsia="微软雅黑" w:hAnsi="微软雅黑"/>
          <w:color w:val="000000"/>
        </w:rPr>
      </w:pPr>
      <w:r>
        <w:rPr>
          <w:rFonts w:ascii="微软雅黑" w:eastAsia="微软雅黑" w:hAnsi="微软雅黑" w:hint="eastAsia"/>
          <w:color w:val="000000"/>
        </w:rPr>
        <w:lastRenderedPageBreak/>
        <w:t>7.心肌炎的概念、病理学类型及其病理特点。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(八)呼吸系统疾病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1.慢性支气管炎的病因、发病机制和病理变化。</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2.肺气肿的概念、分类、发病机制、病理变化和临床病理联系。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3.支气管哮喘的病因、发病机制、病理变化和临床病理联系。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4.支气管扩张症的概念、病因、发病机制、病理变化和并发症。</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5.慢性肺源性心脏病的病因、发病机制、病理变化及其临床病理联系。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6.各种细菌性肺炎的病因、发病机制和病理特点。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7.支原体肺炎的病因、发病机制、病理变化及其并发症。</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8.病毒性肺炎的病因、发病机制、病理特点。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9.肺硅沉着病的病因、发病机制、病理变化、各期病变特点及其并发症。</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10.鼻咽癌的病因、组织学类型、扩散途径及其临床病理联系。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11.肺癌的病因、常见肉眼类型、组织学类型、病理特点、转移途径及其临床病理联系。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(九)消化系统疾病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1. 慢性胃炎的类型及其病理特点。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 溃疡病的病因、发病机制、病理变化及其并发症。</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 阑尾炎的病因、发病机制、病理变化及其并发症。</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 病毒性肝炎的病因、发病机制及基本病理变化，肝炎的临床病理类型及其病理学特点。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5.肝硬化的类型及其病因、发病机制、病理特点和临床病理联系。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6.早期食管癌的概念，中晚期食管癌各型的形态学特点，临床表现及扩散途径。</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7.早期胃癌的概念及各型的形态学特点，中晚期胃癌的肉眼类型和组织学类型、临床表现及扩散途径。</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8.大肠息肉和腺癌的概念、病理学特点。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9.大肠癌的病因、发病机制、肉眼类型及组织学类型，临床分期与预后的关系，临床表现及扩散途径。</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10.原发性肝癌的肉眼类型、组织学类型、临床表现及扩散途径。</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11.胰腺炎的病因、发病机制及病理特点。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12.胰腺癌的病因、发病机制及病理特点。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(十)淋巴造血系统疾病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1.霍奇金淋巴瘤的病理学特点、组织类型及其与预后的关系。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2.非霍奇金淋巴瘤的病理学类型、病理变化及其临床病理联系。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3.白血病的病因和分类，各型白血病的病理变化及临床病理联系。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(十一)泌尿系统疾病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1.急性弥漫性增生性肾小球肾炎的病因、发病机制、病理变化和临床病理联系。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2.新月体性肾小球肾炎的病因、发病机制、病理变化和临床病理联系。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3.膜性肾小球病、微小病变性肾小球病、局灶性节段性肾小球硬化、膜增生性肾小球肾炎、系膜增生性肾小球肾炎的病因、发病机制、病理变化和临床病理联系。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 IgA肾病及慢性肾小球肾炎的病因、病理变化和临床病理联系。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5.肾盂肾炎的病因、发病机制、病理变化和临床病理联系。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6.肾细胞癌、肾母细胞瘤、膀胱癌的病因、病理变化、临床表现和扩散途径。</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(十二)生殖系统疾病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1.子宫颈上皮内瘤变的概念、分级及病理变化。</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2.子宫颈癌的病因，子宫颈浸润癌的组织学类型及病理形态特征、扩散途径和临床分期。</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3.子宫内膜异位症的病因和病理变化。</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4.子宫内膜增生症的病因和病理变化。</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5.子宫体癌的病因、组织学类型及病理形态特征、扩散途径。</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 子宫平滑肌瘤的病理变化、子宫平滑肌肉瘤的病理变化和扩散途径。</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 葡萄胎、侵袭性葡萄胎、绒毛膜癌的病因、病理变化及临床表现。</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8. 卵巢浆液性肿瘤、黏液性肿瘤的病理变化，性索间质性肿瘤、生殖细胞肿瘤的常见类型及其病理变化。</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9. 前列腺增生症的病因和病理变化。</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10.前列腺癌的病因、病理变化和扩散途径。</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11.乳腺癌的病因、组织学类型及病理形态特征、扩散途径。</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(十三)内分泌系统疾病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1.弥漫性非毒性甲状腺肿、弥漫性毒性甲状腺肿、甲状腺功能低下、甲状腺炎的病因、病理变化和临床病理联系。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2.甲状腺肿瘤的肉眼特点、组织学类型、临床表现和扩散途径。</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3.糖尿病及胰岛细胞瘤的病因、病理变化和临床病理联系。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(十四)传染病及寄生虫病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1.结核病的病因、传播途径、发病机制、基本病理变化及转化规律。</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2.原发性肺结核病的病变特点、发展和结局。</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3.继发性肺结核病的类型及其病理特点。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 肺外器官结核病的病理特点和临床病理联系。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 流行性脑脊髓膜炎的病因、传播途径、病理变化、临床病理联系和结局。</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 流行性乙型脑炎的病因、传染途径、病理变化、临床病理联系和结局。</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 伤寒的病因、传染途径、各器官的病理变化、临床病理联系、并发症和结局。</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8. 细菌性痢疾的病因、传染途径，急性、中毒性及慢性痢疾的病理特点及与临床病理联系。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9. 血吸虫病的病因、传染途径、病理变化及其发病机制，肠道、肝、脾的病理变化特点及其临床病理联系。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10.尖锐湿疣的病因、传播途径，发病机制、病理变化。</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11.梅毒的病因、传播途径、发病机制、病理变化、分期及其临床病理联系。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12.艾滋病的概念、病因、传播途径、发病机制、病理变化、分期及其临床病理联系。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四、内科学</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(一)诊断学</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1.常见症状学：发热、水肿、咳嗽及咳痰、咯血、呼吸困难、胸痛、腹痛、呕血及黑便、黄疸、血尿、意识障碍。</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2.体格检查：一般检查、头颈部检查、胸部检查、腹部检查、四肢脊柱检查、常用神经系统检查。</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3.实验室检查：血、尿、粪常规检查，常规体液检查，骨髓检查，常用肝、肾功能检查，血气分析。</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4.器械检查：心电图检查、胸部X线片、超声检查(常用腹部B超及超声心动图检查)、肺功能检查、内镜检查(支气管镜及消化内窥镜检查)。</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5.常用临床操作：胸膜腔穿刺术、腹膜腔穿刺术、骨髓穿刺术、腰椎穿刺术、导尿术、心肺复苏。</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(二)呼吸系统疾病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1.慢性阻塞性肺疾病的病因、发病机制、病理生理、临床表现、实验室和其他检查、诊断与病情严重程度评估、鉴别诊断、并发症、治疗和预防。</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2.支气管哮喘的病因、发病机制、临床表现、实验室和其他检查、诊断、分期和分级、鉴别诊断、并发症和治疗。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3.支气管扩张症的病因、发病机制、临床表现、实验室和其他检查、诊断、鉴别诊断和治疗。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4.肺炎的流行病学、病因和发病机制、分类、临床表现、诊断与鉴别诊断，各种肺炎的临床表现、并发症、实验室和其他检查、诊断、鉴别诊断和治疗。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5.肺脓肿的病因和发病机制、临床表现、实验室和其他检查、诊断、鉴别诊断和治疗。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6.肺结核的病因、发病机制，结核菌感染和肺结核的发生与发展(包括结核病分类)、临床表现、实验室和其他检查、诊断、鉴别诊断和治疗。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7.原发性支气管肺癌的病因和发病机制、临床表现和分期、实验室和其他检查、诊断、鉴别诊断和治疗。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8.间质性肺疾病的病因和发病机制、临床表现、实验室和其他检查、诊断、鉴别诊断和治疗。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9.肺血栓栓塞症的病因和发病机制、临床表现、实验室和其他检查、诊断和分型、鉴别诊断和治疗。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10.肺动脉高压与肺源性心脏病的病因和发病机制、临床表现、实验室和其他检查、诊断、鉴别诊断和防治原则。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11.胸腔积液的病因和发病机制、临床表现、实验室和其他检查、诊断、鉴别诊断和治疗。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12.气胸的病因和发病机制、临床类型、临床表现、影像学检查、诊断、鉴别诊断、并发症和治疗。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13.急性呼吸窘迫综合征(ARDS)的概念、病因和发病机制、病理生理、临床表现、实验室和其他检查、诊断和治疗(包括无创及有创机械通气)。</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14.呼吸衰竭的发病机制、病理生理(包括酸碱平衡失调及电解质紊乱)、临床表现及分型、实验室和其他检查、治疗。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(三)循环系统疾病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1.慢性心力衰竭的病因及诱因、病理生理、类型，心功能分级、临床表现、实验室和其他检查、诊断、鉴别诊断和治疗。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2.急性左心衰竭的病因、发病机制、临床表现、诊断、鉴别诊断和治疗。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3.心律失常的分类及发病机制。期前收缩、阵发性心动过速、扑动、颤动、房室传导阻滞及预激综合征的病因、临床表现、诊断(包括心电图诊断)和治疗(包括电复律、射频消融及人工起搏器的临床应用)。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4.心脏骤停和心脏性猝死的病因、病理生理、临床表现和急救处理。</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5.动脉粥样硬化的流行病学、危险因素、发病机制和防治措施。</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6.心绞痛的分型、发病机制、临床表现、实验室和其他检查、诊断、鉴别诊断和防治(包括介入性治疗及外科治疗原则)。重点为稳定型心绞痛、急性冠脉综合征(不稳定型心绞痛及非ST段抬高型心肌梗死)。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7.急性ST段抬高型心肌梗死的病因、发病机制、病理、临床表现、实验室和其他检查、诊断、鉴别诊断、并发症和治疗(包括介入性治疗原则)。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8.原发性高血压的流行病学、病因和发病机制、病理、临床表现及并发症、实验室和其他检查、临床类型、危险度分层、诊断标准、鉴别诊断和防治措施。</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9.继发性高血压的病因、临床表现、诊断和鉴别诊断。</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10.原发性心肌病的分类、病因、病理、临床表现、实验室和其他检查、诊断、鉴别诊断和治疗。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11.心肌炎的病因、临床表现、实验室和其他检查、诊断、鉴别诊断和治疗。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12.急性心包炎及缩窄性心包炎的病因、病理、临床表现、实验室和其他检查、诊断、鉴别诊断和治疗。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13.心脏瓣膜病的病因、病理生理、临床表现、实验室和其他检查、并发症和防治措施。</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14.感染性心内膜炎(自体瓣膜及人工瓣膜心内膜炎)的病因、临床表现、并发症、实验室和其他检查、诊断和治疗。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(四)消化系统疾病和中毒</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1.胃食管反流病的病因和发病机制、临床表现、实验室和其他检查、诊断和治疗。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2.慢性胃炎的病因和发病机制、胃镜及组织学病理、临床表现、诊断和治疗。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3.消化性溃疡的病因和发病机制、临床表现、实验室和其他检查、诊断、鉴别诊断、治疗、并发症及治疗。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4.肠结核的临床表现、实验室和其他检查、诊断、鉴别诊断和治疗。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5.结核性腹膜炎的临床表现、实验室和其他检查、诊断、鉴别诊断和治疗。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6.炎症性肠病(溃疡性结肠炎、克罗恩病)的临床表现、并发症、实验室和其他检查、诊断、鉴别诊断和治疗。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7.肠易激综合征的病因和发病机制、临床表现、诊断、鉴别诊断和治疗。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8.肝硬化的病因、发病机制、临床表现、实验室检查、诊断、鉴别诊断、并发症和治疗。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9.原发性肝癌的临床表现、实验室和其他检查、诊断和鉴别诊断。</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10.肝性脑病的病因、发病机制、临床表现、实验室和其他检查、诊断、鉴别诊断和治疗。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11.胰腺炎的病因、临床表现、实验室和其他检查、诊断、鉴别诊断和治疗。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12.上消化道出血的病因、临床表现、诊断和治疗。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13.急性中毒的的病因、临床表现及抢救原则。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14.有机磷中毒的发病机制、临床表现、实验室检查、诊断和治疗。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(五)泌尿系统疾病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1.泌尿系统疾病总论：包括肾脏的解剖与组织结构，肾脏的生理功能，常见肾脏疾病检查及临床意义，肾脏疾病常见综合征、肾脏疾病的诊断和防治原则。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2.肾小球肾炎(急性、急进性、慢性)的病因和发病机制、病理、临床表现、实验室检查、诊断、鉴别诊断和治疗。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3.肾病综合征的病因、病理生理、病理分型、临床表现、实验室检查、并发症、诊断、鉴别诊断和治疗。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4.IgA肾病的病因、病理、临床表现、实验室检查、诊断、鉴别诊断和治疗。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5.尿路感染的病因和发病机制、临床表现、实验室和其他检查、诊断、鉴别诊断和治疗。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6.急性肾损伤的病因和发病机制、临床表现、实验室检查、诊断、鉴别诊断和治疗。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7.慢性肾衰竭的病因和发病机制、临床表现、实验室检查、诊断、鉴别诊断和治疗。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(六)血液系统疾病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1.贫血的分类、临床表现、诊断和治疗。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2.缺铁性贫血的病因和发病机制、临床表现、实验室检查、诊断、鉴别诊断和治疗。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3.再生障碍性贫血的病因和发病机制、临床表现、实验室检查、诊断、鉴别诊断和治疗。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溶血性贫血的分类。常见溶血性贫血(遗传性球形红细胞增多症、红细胞葡萄糖-6-磷酸脱氢酶缺乏症、血红蛋白病、自身免疫性溶血性贫血、阵发性睡眠性血红蛋白尿)的发病机制、实验室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5.骨髓增生异常综合征的分型、临床表现、实验室检查、诊断、鉴别诊断和治疗。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6.急性白血病和慢性髓系白血病的临床表现、实验室检查、诊断、鉴别诊断和治疗。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7.淋巴瘤的临床表现、实验室检查、诊断、鉴别诊断、临床分期和治疗。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8.多发性骨髓瘤的临床表现、实验室及其他检查、诊断及分型和分期、鉴别诊断和治疗。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9.出血性疾病概述：正常止血机制、凝血机制、抗凝与纤维蛋白溶解机制及出血性疾病分类、诊断和防治。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10.特发性血小板减少性紫癜的临床表现、实验室检查、诊断、鉴别诊断和治疗。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(七)内分泌系统和营养代谢性疾病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1.内分泌系统疾病总论：包括内分泌疾病的分类、主要症状及体征、主要诊断方法和防治原则。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2.Graves病的病因和发病机制、临床表现(包括特殊临床表现)、实验室和其他检查、诊断、鉴别诊断和治疗(包括甲状腺危象的防治)。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3.甲状腺功能减退症的分类、病因、临床表现、实验室和其他检查、诊断、鉴别诊断和治疗。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4.库欣综合征的病因、临床表现、实验室和其他检查、诊断、鉴别诊断和治疗。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5.原发性醛固酮增多症的病因分类、临床表现、实验室和其他检查、诊断、鉴别诊断和治疗。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6.嗜铬细胞瘤的临床表现、实验室和其他检查、诊断、鉴别诊断和治疗。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7.糖尿病的分型、病因和发病机制、临床表现、并发症、实验室和其他检查、诊断、鉴别诊断和综合治疗。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8.糖尿病酮症酸中毒及高渗高血糖综合征的发病诱因、病理生理、临床表现、实验室和其他检查、诊断和治疗。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(八)风湿性疾病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1.风湿性疾病总论：疾病分类、主要症状及体征、主要实验室和其他检查、治疗。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2.类风湿关节炎的病因和发病机制、临床表现、实验室和其他检查、诊断、鉴别诊断和治疗。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3.系统性红斑狼疮的病因和发病机制、临床表现、实验室和其他检查、诊断、鉴别诊断和治疗。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4.干燥综合征的病因和发病机制，临床表现、实验室和其他检查、诊断，鉴别诊断和治疗。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5.原发性血管炎概论。贝赫切特病和显微镜下多血管炎的临床表现、实验室和其他检查、诊断、鉴别诊断和治疗。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五、外科学</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(一)外科总论</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1.无菌术的基本概念、常用方法及无菌操作的原则。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2.外科患者体液代谢失调与酸碱平衡失调的概念、病理生理、临床表现、诊断及防治、临床处理的基本原则。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3.输血的适应证、注意事项和并发症的防治，自体输血，血浆代用品及血液成分制品的种类和应用。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4.外科休克的基本概念、病因、病理生理、临床表现、诊断要点及治疗原则。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5.重症监护的内容与应用，常见器官功能衰竭的治疗原则。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6.疼痛的分类、评估及治疗。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7.围手术期处理：术前准备、术后处理的目的与内容，术后并发症的防治。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8.外科患者营养代谢的概念，肠内、肠外营养的选择及并发症的防治。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9.外科感染</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(1)外科感染的概念、病理、临床表现、诊断及防治原则。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(2)浅部组织及手部化脓性感染的病因、临床表现及治疗原则。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(3)全身性外科感染的病因、致病菌、临床表现及诊治。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(4)有芽胞厌氧菌感染的临床表现、诊断与鉴别诊断要点及防治原则。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(5)外科应用抗菌药物的原则。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10.创伤的概念和分类。创伤的病理、诊断与治疗。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11.烧伤的伤情判断、病理生理、临床分期和各期的治疗原则。烧伤并发症的临床表现与诊断、防治要点。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12.肿瘤</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(1)肿瘤的分类、病因与发病机制、病理、临床表现、诊断与治疗。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(2)常见体表肿瘤的临床特点与诊治原则。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13.移植的概念、分类与免疫学基础，器官移植，排斥反应及其防治。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14.麻醉与复苏</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(1)麻醉前准备内容及麻醉前用药的选择。</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(2)常用麻醉的方法、药物、操作要点、临床应用及并发症的防治。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(3)心、肺、脑复苏的概念、操作要领和治疗。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15.外科微创手术：内镜技术及腔镜外科技术的临床应用。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(二)胸部外科疾病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1.肋骨骨折的临床表现、并发症和处理原则。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2.各类气胸、血胸的临床表现、诊断和治疗原则。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3.创伤性窒息的临床表现、诊断和处理原则。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4.肺癌的病因、病理、临床表现、诊断、鉴别诊断和治疗方法。</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5.腐蚀性食管烧伤的病因、病理、临床表现与诊治原则。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6.贲门失弛缓症的病因、病理、临床表现、诊断、鉴别诊断与治疗。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7.食管癌的病因、病理、临床表现、诊断、鉴别诊断和防治原则。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8.常见原发纵隔肿瘤的种类、临床表现、诊断和治疗。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(三)普通外科</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1.颈部疾病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(1)甲状腺的解剖生理概要。</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(2)甲状腺功能亢进的外科治疗。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(3)甲状腺肿、甲状腺炎、甲状腺良性肿瘤、甲状腺恶性肿瘤的临床特点和诊治。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(4)甲状腺结节的诊断和处理原则。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(5)常见颈部肿块的诊断要点和治疗原则。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(6)甲状旁腺疾病的诊断要点和治疗原则。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2.乳房疾病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(1)乳房的检查方法及乳房肿块的鉴别诊断。</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(2)急性乳腺炎的病因、临床表现及防治原则。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(3)乳腺增生症的临床特点、诊断和处理。</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(4)乳腺常见良性肿瘤的临床特点、诊断要点和处理。</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(5)乳腺癌的病因、病理、临床表现、分期诊断和综合治疗原则。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3.腹外疝</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(1)腹股沟区解剖。</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(2)疝的基本概念和临床类型。</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(3)腹外疝的临床表现、诊断、鉴别诊断、外科治疗的基本原则和方法。</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(4)无张力疝修补术的概念及应用。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4.腹部损伤</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(1)腹部损伤的分类、病因、临床表现和诊治原则。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(2)常见内脏损伤的特征和处理。</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5.腹腔感染：急性弥漫性腹膜炎和各种腹腔脓肿的病因、病理生理、诊断、鉴别诊断和治疗原则。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6.腹腔间隔室综合征的原因、病理生理、诊断、鉴别诊断和治疗原则。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7.胃十二指肠疾病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(1)胃十二指肠溃疡病合并穿孔、出血、幽门梗阻的临床表现、诊断和治疗原则，术后并发症的诊断与防治。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(2)胃良、恶性肿瘤的病理、分期和诊治原则。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(3)胃十二指肠其他疾病的外科治疗原则。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8.小肠疾病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(1)肠梗阻的分类、病因、病理生理、诊断和治疗。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(2)肠炎性疾病的病理、临床表现和诊治原则。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(3)肠系膜血管缺血性疾病的临床表现和治疗原则。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9.阑尾疾病：不同类型阑尾炎的病因、病理分型、诊断、鉴别诊断、治疗和术后并发症的防治。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10.结肠、直肠与肛管疾病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(1)解剖、生理概要及检查方法。</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(2)肛裂、直肠肛管周围脓肿、肛瘘、痔和直肠脱垂的临床特点和诊治原则。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(3)结肠癌、直肠癌的病理分型、分期、临床表现特点、诊断方法和治疗原则。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11.肝疾病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(1)解剖生理概要。</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(2)肝脓肿的诊断、鉴别诊断和治疗。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(3)肝脏肿瘤的诊断方法和治疗原则。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(4)肝囊肿的诊断、鉴别诊断、临床表现及治疗原则。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12.门静脉高压症的解剖概要、病因、病理生理、临床表现、诊断和治疗原则。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13.胆道疾病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(1)胆道系统的应用解剖、生理功能、常用的特殊检查诊断方法。</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(2)胆道畸形、感染、胆石病、胆道蛔虫症的病因、病理、临床表现、诊断和防治原则。常见并发症和救治原则。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(3)胆道肿瘤的诊断和治疗。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14.消化道出血的诊断、分析和处理原则。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15.急腹症的诊断、鉴别诊断。</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16.胰腺疾病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(1)胰腺炎的临床表现、诊断方法及治疗原则。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(2)胰腺癌、壶腹周围癌及胰腺内分泌瘤的临床表现、诊断、鉴别诊断和治疗原则。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17.脾切除的适应证、疗效及术后常见并发症。</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18.动脉瘤的病因、病理、临床特点、诊断要点和治疗原则。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19.周围血管疾病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(1)周围血管疾病的临床表现。</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(2)周围血管损伤、常见周围动脉和静脉疾病的病因、病理、临床表现、检查诊断方法和治疗原则。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(四)泌尿、男生殖系统外科疾病</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1.泌尿、男生殖系统外科疾病的主要症状、检查方法、诊断和处理原则。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2.常见泌尿系损伤的病因、病理、临床表现、诊断和治疗。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3.常见各种泌尿男生殖系感染的病因、发病机制、临床表现、诊断和治疗原则。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4.常见泌尿系梗阻的病因、病理生理、临床表现、诊断、鉴别诊断和治疗。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5.泌尿系结石的流行病学、病因、病理生理改变、临床表现、诊断和预防、治疗方法。</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6.泌尿、男生殖系统肿瘤的病因、病理、临床表现和诊治原则。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(五)骨科</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1.运动系统畸形</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常见畸形(先天性肌性斜颈、并指和多指、髋关节脱位、马蹄内翻足、平足症、足拇外翻、脊柱侧凸)的病因、病理、临床表现、诊断和治疗。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2.运动系统损伤</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(1)骨折的定义、成因、分类及移位。</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(2)骨折的临床表现，影像学检查和并发症。</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(3)骨折的愈合过程，影响愈合的因素，临床愈合标准，以及延迟愈合、不愈合和畸形愈合。</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(4)骨折的急救及治疗原则，骨折复位的标准，各种治疗方法及其适应证。开放性骨折和开放性关节损伤的处理原则。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(5)常见四肢骨折和关节脱位的解剖概要、病因、分类、发生机制、临床表现、并发症和治疗原则。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(6)手的应用解剖、手外伤的原因、分类、检查、诊断、现场急救及治疗原则。断肢(指)再植定义、适应证及禁忌证、手术原则和术后治疗原则。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(7)脊柱、脊髓损伤和骨盆、髋臼骨折的病因、分类、发生机制、临床表现、并发症和治疗原则。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(8)周围神经损伤的病因、分类、病理、临床表现、诊断、治疗。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(9)运动系统慢性损伤的病因、分类、临床特点和治疗原则。常见的慢性骨、软骨、肌肉、肌腱、关节囊、滑囊、筋膜等组织疾病的发病机制、病理、临床表现、诊断和治疗原则。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3.股骨头坏死的病因、分类、病理、临床表现、诊断、治疗。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4.椎间盘突出症的病因、分类、病理、临床表现、诊断、治疗。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5.骨与关节化脓性感染</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(1)急性血源性化脓性骨髓炎和化脓性关节炎的病因、病理、临床表现、临床检查、诊断、鉴别诊断和治疗原则。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(2)慢性血源性化脓性骨髓炎的病因、病理、临床表现、诊断和治疗原则。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(3)局限性骨脓肿、硬化性骨髓炎、创伤性骨髓炎和化脓性脊椎炎的临床表现、诊断和治疗原则。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6.骨与关节结核</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(1)骨与关节结核的发病特点、病理、临床表现、临床检查和治疗。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(2)脊柱结核的病理、临床表现、临床检查、诊断、鉴别诊断和治疗。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(3)髋关节和膝关节结核的病理、临床表现、临床检查、诊断、鉴别诊断和治疗。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7.骨关节炎、强直性脊柱炎和类风湿关节炎的病因、病理、临床表现、临床检查、诊断、鉴别诊断和治疗。</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8.骨肿瘤</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(1)骨肿瘤的分类、发病情况、诊断、外科分期和治疗概况。</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(2)良性和恶性骨肿瘤的鉴别诊断及治疗原则。</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(3)常见的良、恶性骨肿瘤，转移性骨肿瘤及肿瘤样病变的发病情况、临床表现、临床检查、诊断、鉴别诊断、治疗原则和预后。</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六、临床医学人文精神</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(一)医学职业素养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1.医德规范的基本内容。</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2.医学专业精神的三项基本原则及十项专业责任。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(二)医患关系</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1.医患关系的性质。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2.患者的权利和义务。</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3.医生的权利和义务。</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4.医患沟通的基本原则、内容与方法。</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(三)临床伦理</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1.临床医疗的伦理原则及应用。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2.临床试验的伦理原则及应用。</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(四)卫生法律法规</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1.《中华人民共和国执业医师法》</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2.《中华人民共和国侵权责任法》</w:t>
      </w:r>
    </w:p>
    <w:p w:rsidR="00E7590A" w:rsidRDefault="00E7590A" w:rsidP="00E7590A">
      <w:pPr>
        <w:pStyle w:val="a6"/>
        <w:spacing w:before="30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3.《医疗事故处理条例》</w:t>
      </w:r>
    </w:p>
    <w:p w:rsidR="00CB3011" w:rsidRPr="00E7590A" w:rsidRDefault="00CB3011" w:rsidP="00E7590A">
      <w:pPr>
        <w:rPr>
          <w:szCs w:val="24"/>
        </w:rPr>
      </w:pPr>
    </w:p>
    <w:sectPr w:rsidR="00CB3011" w:rsidRPr="00E7590A" w:rsidSect="00C57A68">
      <w:headerReference w:type="even" r:id="rId9"/>
      <w:headerReference w:type="default" r:id="rId10"/>
      <w:footerReference w:type="default" r:id="rId11"/>
      <w:head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109" w:rsidRDefault="00324109" w:rsidP="00C57A68">
      <w:r>
        <w:separator/>
      </w:r>
    </w:p>
  </w:endnote>
  <w:endnote w:type="continuationSeparator" w:id="0">
    <w:p w:rsidR="00324109" w:rsidRDefault="00324109" w:rsidP="00C57A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icrosoftYaHei-Bold">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68" w:rsidRPr="004A4913" w:rsidRDefault="00E133A0" w:rsidP="00E133A0">
    <w:pPr>
      <w:pStyle w:val="a4"/>
      <w:rPr>
        <w:rFonts w:ascii="微软雅黑" w:eastAsia="微软雅黑" w:hAnsi="微软雅黑"/>
        <w:color w:val="244061" w:themeColor="accent1" w:themeShade="80"/>
      </w:rPr>
    </w:pPr>
    <w:r w:rsidRPr="004A4913">
      <w:rPr>
        <w:rStyle w:val="fontstyle01"/>
        <w:rFonts w:ascii="微软雅黑" w:eastAsia="微软雅黑" w:hAnsi="微软雅黑"/>
        <w:color w:val="244061" w:themeColor="accent1" w:themeShade="80"/>
      </w:rPr>
      <w:t>聚英全科协议班，专业课 1 对 1 辅导，考研辅导专业课资料，咨询 QQ:</w:t>
    </w:r>
    <w:r w:rsidR="00AE1A16" w:rsidRPr="00AE1A16">
      <w:rPr>
        <w:rStyle w:val="fontstyle01"/>
        <w:rFonts w:ascii="微软雅黑" w:eastAsia="微软雅黑" w:hAnsi="微软雅黑"/>
        <w:color w:val="244061" w:themeColor="accent1" w:themeShade="80"/>
      </w:rPr>
      <w:t xml:space="preserve"> </w:t>
    </w:r>
    <w:r w:rsidR="00B915F8">
      <w:rPr>
        <w:rStyle w:val="fontstyle01"/>
        <w:rFonts w:ascii="微软雅黑" w:eastAsia="微软雅黑" w:hAnsi="微软雅黑" w:hint="eastAsia"/>
        <w:color w:val="244061" w:themeColor="accent1" w:themeShade="80"/>
      </w:rPr>
      <w:t>2355756587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109" w:rsidRDefault="00324109" w:rsidP="00C57A68">
      <w:r>
        <w:separator/>
      </w:r>
    </w:p>
  </w:footnote>
  <w:footnote w:type="continuationSeparator" w:id="0">
    <w:p w:rsidR="00324109" w:rsidRDefault="00324109" w:rsidP="00C57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68" w:rsidRDefault="00625138">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25358" o:spid="_x0000_s1033" type="#_x0000_t75" style="position:absolute;left:0;text-align:left;margin-left:0;margin-top:0;width:414.8pt;height:403.95pt;z-index:-251655168;mso-position-horizontal:center;mso-position-horizontal-relative:margin;mso-position-vertical:center;mso-position-vertical-relative:margin" o:allowincell="f">
          <v:imagedata r:id="rId1" o:title="60928852755087516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68" w:rsidRPr="004A4913" w:rsidRDefault="000C2F4B">
    <w:pPr>
      <w:pStyle w:val="a5"/>
      <w:tabs>
        <w:tab w:val="left" w:pos="2580"/>
        <w:tab w:val="left" w:pos="2985"/>
      </w:tabs>
      <w:spacing w:after="120" w:line="276" w:lineRule="auto"/>
      <w:jc w:val="both"/>
      <w:rPr>
        <w:b/>
        <w:color w:val="244061" w:themeColor="accent1" w:themeShade="80"/>
        <w:sz w:val="22"/>
        <w:szCs w:val="24"/>
      </w:rPr>
    </w:pPr>
    <w:r w:rsidRPr="00E133A0">
      <w:rPr>
        <w:noProof/>
        <w:color w:val="FF0000"/>
        <w:sz w:val="16"/>
      </w:rPr>
      <w:drawing>
        <wp:inline distT="0" distB="0" distL="0" distR="0">
          <wp:extent cx="981075" cy="274124"/>
          <wp:effectExtent l="19050" t="0" r="9525" b="0"/>
          <wp:docPr id="1" name="图片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972487" cy="271724"/>
                  </a:xfrm>
                  <a:prstGeom prst="rect">
                    <a:avLst/>
                  </a:prstGeom>
                </pic:spPr>
              </pic:pic>
            </a:graphicData>
          </a:graphic>
        </wp:inline>
      </w:drawing>
    </w:r>
    <w:r w:rsidR="000C258E" w:rsidRPr="00E133A0">
      <w:rPr>
        <w:noProof/>
        <w:color w:val="FF0000"/>
        <w:sz w:val="16"/>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6188710" cy="2510155"/>
          <wp:effectExtent l="0" t="0" r="2540" b="4445"/>
          <wp:wrapNone/>
          <wp:docPr id="3" name="WordPictureWatermark217408485" descr="聚英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17408485" descr="聚英logo-01"/>
                  <pic:cNvPicPr>
                    <a:picLocks noChangeAspect="1"/>
                  </pic:cNvPicPr>
                </pic:nvPicPr>
                <pic:blipFill>
                  <a:blip r:embed="rId2">
                    <a:lum bright="69998" contrast="-70001"/>
                  </a:blip>
                  <a:stretch>
                    <a:fillRect/>
                  </a:stretch>
                </pic:blipFill>
                <pic:spPr>
                  <a:xfrm>
                    <a:off x="0" y="0"/>
                    <a:ext cx="6188710" cy="2510155"/>
                  </a:xfrm>
                  <a:prstGeom prst="rect">
                    <a:avLst/>
                  </a:prstGeom>
                  <a:noFill/>
                  <a:ln w="9525">
                    <a:noFill/>
                  </a:ln>
                </pic:spPr>
              </pic:pic>
            </a:graphicData>
          </a:graphic>
        </wp:anchor>
      </w:drawing>
    </w:r>
    <w:r w:rsidR="00E133A0" w:rsidRPr="00E133A0">
      <w:rPr>
        <w:rFonts w:ascii="微软雅黑" w:eastAsia="微软雅黑" w:hAnsi="微软雅黑" w:hint="eastAsia"/>
        <w:b/>
        <w:color w:val="FF0000"/>
        <w:sz w:val="22"/>
        <w:szCs w:val="24"/>
      </w:rPr>
      <w:t xml:space="preserve"> </w:t>
    </w:r>
    <w:r w:rsidRPr="004A4913">
      <w:rPr>
        <w:rFonts w:ascii="微软雅黑" w:eastAsia="微软雅黑" w:hAnsi="微软雅黑" w:hint="eastAsia"/>
        <w:b/>
        <w:color w:val="244061" w:themeColor="accent1" w:themeShade="80"/>
        <w:sz w:val="22"/>
        <w:szCs w:val="24"/>
      </w:rPr>
      <w:t>聚英</w:t>
    </w:r>
    <w:r w:rsidR="00E133A0" w:rsidRPr="004A4913">
      <w:rPr>
        <w:rFonts w:ascii="微软雅黑" w:eastAsia="微软雅黑" w:hAnsi="微软雅黑" w:hint="eastAsia"/>
        <w:b/>
        <w:color w:val="244061" w:themeColor="accent1" w:themeShade="80"/>
        <w:sz w:val="22"/>
        <w:szCs w:val="24"/>
      </w:rPr>
      <w:t>专注</w:t>
    </w:r>
    <w:r w:rsidRPr="004A4913">
      <w:rPr>
        <w:rFonts w:ascii="微软雅黑" w:eastAsia="微软雅黑" w:hAnsi="微软雅黑" w:hint="eastAsia"/>
        <w:b/>
        <w:color w:val="244061" w:themeColor="accent1" w:themeShade="80"/>
        <w:sz w:val="22"/>
        <w:szCs w:val="24"/>
      </w:rPr>
      <w:t>考研1</w:t>
    </w:r>
    <w:r w:rsidR="00B915F8">
      <w:rPr>
        <w:rFonts w:ascii="微软雅黑" w:eastAsia="微软雅黑" w:hAnsi="微软雅黑" w:hint="eastAsia"/>
        <w:b/>
        <w:color w:val="244061" w:themeColor="accent1" w:themeShade="80"/>
        <w:sz w:val="22"/>
        <w:szCs w:val="24"/>
      </w:rPr>
      <w:t>3</w:t>
    </w:r>
    <w:r w:rsidRPr="004A4913">
      <w:rPr>
        <w:rFonts w:ascii="微软雅黑" w:eastAsia="微软雅黑" w:hAnsi="微软雅黑" w:hint="eastAsia"/>
        <w:b/>
        <w:color w:val="244061" w:themeColor="accent1" w:themeShade="80"/>
        <w:sz w:val="22"/>
        <w:szCs w:val="24"/>
      </w:rPr>
      <w:t>年</w:t>
    </w:r>
    <w:r w:rsidR="00E133A0" w:rsidRPr="004A4913">
      <w:rPr>
        <w:rFonts w:ascii="微软雅黑" w:eastAsia="微软雅黑" w:hAnsi="微软雅黑" w:hint="eastAsia"/>
        <w:b/>
        <w:color w:val="244061" w:themeColor="accent1" w:themeShade="80"/>
        <w:sz w:val="22"/>
        <w:szCs w:val="24"/>
      </w:rPr>
      <w:t>|</w:t>
    </w:r>
    <w:r w:rsidR="00E7590A">
      <w:rPr>
        <w:rFonts w:ascii="微软雅黑" w:eastAsia="微软雅黑" w:hAnsi="微软雅黑" w:hint="eastAsia"/>
        <w:b/>
        <w:color w:val="244061" w:themeColor="accent1" w:themeShade="80"/>
        <w:sz w:val="22"/>
        <w:szCs w:val="24"/>
      </w:rPr>
      <w:t>24小时考研</w:t>
    </w:r>
    <w:r w:rsidR="00E133A0" w:rsidRPr="004A4913">
      <w:rPr>
        <w:rFonts w:ascii="微软雅黑" w:eastAsia="微软雅黑" w:hAnsi="微软雅黑" w:hint="eastAsia"/>
        <w:b/>
        <w:color w:val="244061" w:themeColor="accent1" w:themeShade="80"/>
        <w:sz w:val="22"/>
        <w:szCs w:val="24"/>
      </w:rPr>
      <w:t>咨询</w:t>
    </w:r>
    <w:r w:rsidR="00E7590A">
      <w:rPr>
        <w:rFonts w:ascii="微软雅黑" w:eastAsia="微软雅黑" w:hAnsi="微软雅黑" w:hint="eastAsia"/>
        <w:b/>
        <w:color w:val="244061" w:themeColor="accent1" w:themeShade="80"/>
        <w:sz w:val="22"/>
        <w:szCs w:val="24"/>
      </w:rPr>
      <w:t>热线400-0811-897！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68" w:rsidRDefault="00625138">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25357" o:spid="_x0000_s1032" type="#_x0000_t75" style="position:absolute;left:0;text-align:left;margin-left:0;margin-top:0;width:414.8pt;height:403.95pt;z-index:-251656192;mso-position-horizontal:center;mso-position-horizontal-relative:margin;mso-position-vertical:center;mso-position-vertical-relative:margin" o:allowincell="f">
          <v:imagedata r:id="rId1" o:title="60928852755087516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A7385"/>
    <w:multiLevelType w:val="hybridMultilevel"/>
    <w:tmpl w:val="02E2E6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1C3879"/>
    <w:multiLevelType w:val="singleLevel"/>
    <w:tmpl w:val="581C3879"/>
    <w:lvl w:ilvl="0">
      <w:start w:val="1"/>
      <w:numFmt w:val="chineseCounting"/>
      <w:suff w:val="nothing"/>
      <w:lvlText w:val="%1、"/>
      <w:lvlJc w:val="left"/>
    </w:lvl>
  </w:abstractNum>
  <w:abstractNum w:abstractNumId="2">
    <w:nsid w:val="6F4E5939"/>
    <w:multiLevelType w:val="multilevel"/>
    <w:tmpl w:val="6F4E5939"/>
    <w:lvl w:ilvl="0">
      <w:start w:val="1"/>
      <w:numFmt w:val="chineseCountingThousand"/>
      <w:lvlText w:val="%1、"/>
      <w:lvlJc w:val="left"/>
      <w:pPr>
        <w:tabs>
          <w:tab w:val="left" w:pos="420"/>
        </w:tabs>
        <w:ind w:left="420" w:hanging="420"/>
      </w:pPr>
      <w:rPr>
        <w:sz w:val="28"/>
        <w:szCs w:val="28"/>
      </w:rPr>
    </w:lvl>
    <w:lvl w:ilvl="1">
      <w:start w:val="1"/>
      <w:numFmt w:val="chineseCountingThousand"/>
      <w:lvlText w:val="(%2)、"/>
      <w:lvlJc w:val="left"/>
      <w:pPr>
        <w:tabs>
          <w:tab w:val="left" w:pos="840"/>
        </w:tabs>
        <w:ind w:left="840" w:hanging="420"/>
      </w:pPr>
      <w:rPr>
        <w:rFonts w:hint="eastAsia"/>
        <w:sz w:val="24"/>
        <w:szCs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765A3E44"/>
    <w:multiLevelType w:val="hybridMultilevel"/>
    <w:tmpl w:val="08D06AFC"/>
    <w:lvl w:ilvl="0" w:tplc="D77E8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07DCC"/>
    <w:rsid w:val="00001AD2"/>
    <w:rsid w:val="000137B6"/>
    <w:rsid w:val="00023DE5"/>
    <w:rsid w:val="00076EE4"/>
    <w:rsid w:val="000A11E9"/>
    <w:rsid w:val="000B44DD"/>
    <w:rsid w:val="000C258E"/>
    <w:rsid w:val="000C2F4B"/>
    <w:rsid w:val="000D7A41"/>
    <w:rsid w:val="000E56D1"/>
    <w:rsid w:val="00111A42"/>
    <w:rsid w:val="00120310"/>
    <w:rsid w:val="00147B6D"/>
    <w:rsid w:val="00163821"/>
    <w:rsid w:val="001709C3"/>
    <w:rsid w:val="00191253"/>
    <w:rsid w:val="0019452D"/>
    <w:rsid w:val="001A4455"/>
    <w:rsid w:val="001A4B0B"/>
    <w:rsid w:val="001B48D0"/>
    <w:rsid w:val="001C52E3"/>
    <w:rsid w:val="001D5D8C"/>
    <w:rsid w:val="001F0A53"/>
    <w:rsid w:val="00203BEA"/>
    <w:rsid w:val="002109FC"/>
    <w:rsid w:val="00236773"/>
    <w:rsid w:val="00252261"/>
    <w:rsid w:val="00260003"/>
    <w:rsid w:val="00261352"/>
    <w:rsid w:val="002712B2"/>
    <w:rsid w:val="00281176"/>
    <w:rsid w:val="00285C37"/>
    <w:rsid w:val="00287B38"/>
    <w:rsid w:val="00290E71"/>
    <w:rsid w:val="00291BAB"/>
    <w:rsid w:val="002922BC"/>
    <w:rsid w:val="002B6423"/>
    <w:rsid w:val="002C001F"/>
    <w:rsid w:val="002D3ECB"/>
    <w:rsid w:val="002D7925"/>
    <w:rsid w:val="002E05C5"/>
    <w:rsid w:val="002E53AC"/>
    <w:rsid w:val="002E614A"/>
    <w:rsid w:val="002F55D7"/>
    <w:rsid w:val="00303D56"/>
    <w:rsid w:val="00304AFA"/>
    <w:rsid w:val="00324109"/>
    <w:rsid w:val="00331726"/>
    <w:rsid w:val="0035368F"/>
    <w:rsid w:val="003821BB"/>
    <w:rsid w:val="003851E9"/>
    <w:rsid w:val="00391662"/>
    <w:rsid w:val="003A15B9"/>
    <w:rsid w:val="003A32D1"/>
    <w:rsid w:val="003B6C47"/>
    <w:rsid w:val="003C34BA"/>
    <w:rsid w:val="003D26F4"/>
    <w:rsid w:val="003D689A"/>
    <w:rsid w:val="003D7DEB"/>
    <w:rsid w:val="003E1B6E"/>
    <w:rsid w:val="003E34E7"/>
    <w:rsid w:val="00412C53"/>
    <w:rsid w:val="00424551"/>
    <w:rsid w:val="00427A7F"/>
    <w:rsid w:val="00465E58"/>
    <w:rsid w:val="00467D79"/>
    <w:rsid w:val="0048135D"/>
    <w:rsid w:val="00487554"/>
    <w:rsid w:val="004A4913"/>
    <w:rsid w:val="004B3352"/>
    <w:rsid w:val="004B5988"/>
    <w:rsid w:val="004B640A"/>
    <w:rsid w:val="004B6E5E"/>
    <w:rsid w:val="004C5543"/>
    <w:rsid w:val="004C6BF2"/>
    <w:rsid w:val="004D568E"/>
    <w:rsid w:val="004E582F"/>
    <w:rsid w:val="004F68C7"/>
    <w:rsid w:val="0050289F"/>
    <w:rsid w:val="00503AB8"/>
    <w:rsid w:val="00522144"/>
    <w:rsid w:val="0053136B"/>
    <w:rsid w:val="00536915"/>
    <w:rsid w:val="00537C67"/>
    <w:rsid w:val="0054611D"/>
    <w:rsid w:val="0055501A"/>
    <w:rsid w:val="005C051F"/>
    <w:rsid w:val="005E4275"/>
    <w:rsid w:val="005F6A69"/>
    <w:rsid w:val="00625138"/>
    <w:rsid w:val="006252C6"/>
    <w:rsid w:val="00654520"/>
    <w:rsid w:val="00656826"/>
    <w:rsid w:val="00664DAA"/>
    <w:rsid w:val="0067142C"/>
    <w:rsid w:val="00675E78"/>
    <w:rsid w:val="006777C8"/>
    <w:rsid w:val="006879E6"/>
    <w:rsid w:val="006A390B"/>
    <w:rsid w:val="006F187D"/>
    <w:rsid w:val="007002CC"/>
    <w:rsid w:val="0071006C"/>
    <w:rsid w:val="00745BB5"/>
    <w:rsid w:val="00757CA8"/>
    <w:rsid w:val="00763E10"/>
    <w:rsid w:val="007771F5"/>
    <w:rsid w:val="00785B2F"/>
    <w:rsid w:val="00785FF0"/>
    <w:rsid w:val="00787C2F"/>
    <w:rsid w:val="007A095D"/>
    <w:rsid w:val="007A62E3"/>
    <w:rsid w:val="007D2ECC"/>
    <w:rsid w:val="008074C7"/>
    <w:rsid w:val="00807DCC"/>
    <w:rsid w:val="00810905"/>
    <w:rsid w:val="00843159"/>
    <w:rsid w:val="00852A20"/>
    <w:rsid w:val="0085607D"/>
    <w:rsid w:val="008A3513"/>
    <w:rsid w:val="008A7E04"/>
    <w:rsid w:val="008B0D7B"/>
    <w:rsid w:val="008C508B"/>
    <w:rsid w:val="008D5A86"/>
    <w:rsid w:val="008D6F80"/>
    <w:rsid w:val="008E0EA7"/>
    <w:rsid w:val="00906C23"/>
    <w:rsid w:val="00916DD3"/>
    <w:rsid w:val="00932A06"/>
    <w:rsid w:val="0093423E"/>
    <w:rsid w:val="009347F2"/>
    <w:rsid w:val="00937170"/>
    <w:rsid w:val="00944400"/>
    <w:rsid w:val="009448C6"/>
    <w:rsid w:val="00945972"/>
    <w:rsid w:val="00946B8D"/>
    <w:rsid w:val="00983A69"/>
    <w:rsid w:val="009877B4"/>
    <w:rsid w:val="009A4650"/>
    <w:rsid w:val="009B461B"/>
    <w:rsid w:val="009D53F6"/>
    <w:rsid w:val="009E3F6C"/>
    <w:rsid w:val="009F2AED"/>
    <w:rsid w:val="00A1783F"/>
    <w:rsid w:val="00A17E20"/>
    <w:rsid w:val="00A25B9B"/>
    <w:rsid w:val="00A36C7D"/>
    <w:rsid w:val="00A40F99"/>
    <w:rsid w:val="00A41E8A"/>
    <w:rsid w:val="00A5336E"/>
    <w:rsid w:val="00A63E60"/>
    <w:rsid w:val="00A80EF9"/>
    <w:rsid w:val="00A8212B"/>
    <w:rsid w:val="00A84012"/>
    <w:rsid w:val="00A94CD1"/>
    <w:rsid w:val="00AD0796"/>
    <w:rsid w:val="00AD4F5B"/>
    <w:rsid w:val="00AE070C"/>
    <w:rsid w:val="00AE1A16"/>
    <w:rsid w:val="00AE1CCE"/>
    <w:rsid w:val="00AE6828"/>
    <w:rsid w:val="00AE6CE5"/>
    <w:rsid w:val="00B21D80"/>
    <w:rsid w:val="00B46B74"/>
    <w:rsid w:val="00B47203"/>
    <w:rsid w:val="00B531EA"/>
    <w:rsid w:val="00B555BC"/>
    <w:rsid w:val="00B60E01"/>
    <w:rsid w:val="00B613C2"/>
    <w:rsid w:val="00B71CB5"/>
    <w:rsid w:val="00B75CE4"/>
    <w:rsid w:val="00B8025F"/>
    <w:rsid w:val="00B81E5C"/>
    <w:rsid w:val="00B91188"/>
    <w:rsid w:val="00B915F8"/>
    <w:rsid w:val="00BA5F12"/>
    <w:rsid w:val="00BB53ED"/>
    <w:rsid w:val="00BB7E2D"/>
    <w:rsid w:val="00BC6E17"/>
    <w:rsid w:val="00BD56FE"/>
    <w:rsid w:val="00BD6332"/>
    <w:rsid w:val="00BE3838"/>
    <w:rsid w:val="00BF7745"/>
    <w:rsid w:val="00C0135B"/>
    <w:rsid w:val="00C070D3"/>
    <w:rsid w:val="00C363A3"/>
    <w:rsid w:val="00C57A68"/>
    <w:rsid w:val="00C635E6"/>
    <w:rsid w:val="00C642F0"/>
    <w:rsid w:val="00C65F43"/>
    <w:rsid w:val="00C7093B"/>
    <w:rsid w:val="00C86F8C"/>
    <w:rsid w:val="00C92809"/>
    <w:rsid w:val="00CA2700"/>
    <w:rsid w:val="00CB3011"/>
    <w:rsid w:val="00CB43B9"/>
    <w:rsid w:val="00CB4C63"/>
    <w:rsid w:val="00CB5DEC"/>
    <w:rsid w:val="00D10A1F"/>
    <w:rsid w:val="00D120CA"/>
    <w:rsid w:val="00D123F9"/>
    <w:rsid w:val="00D35D32"/>
    <w:rsid w:val="00D477EA"/>
    <w:rsid w:val="00D639FF"/>
    <w:rsid w:val="00D91C03"/>
    <w:rsid w:val="00DD0DDB"/>
    <w:rsid w:val="00DD33FC"/>
    <w:rsid w:val="00DD7DD9"/>
    <w:rsid w:val="00DE5C5D"/>
    <w:rsid w:val="00DF4C8F"/>
    <w:rsid w:val="00DF694A"/>
    <w:rsid w:val="00E03D78"/>
    <w:rsid w:val="00E133A0"/>
    <w:rsid w:val="00E1391F"/>
    <w:rsid w:val="00E27110"/>
    <w:rsid w:val="00E34398"/>
    <w:rsid w:val="00E7590A"/>
    <w:rsid w:val="00EA7994"/>
    <w:rsid w:val="00EC6266"/>
    <w:rsid w:val="00EE38DB"/>
    <w:rsid w:val="00EF40F8"/>
    <w:rsid w:val="00EF5D4D"/>
    <w:rsid w:val="00F07653"/>
    <w:rsid w:val="00F10F54"/>
    <w:rsid w:val="00F20AA3"/>
    <w:rsid w:val="00F355D1"/>
    <w:rsid w:val="00F359EA"/>
    <w:rsid w:val="00F865CA"/>
    <w:rsid w:val="00FA7810"/>
    <w:rsid w:val="00FB4F59"/>
    <w:rsid w:val="00FC2050"/>
    <w:rsid w:val="00FC38B6"/>
    <w:rsid w:val="00FE1102"/>
    <w:rsid w:val="00FF267B"/>
    <w:rsid w:val="04DB72FE"/>
    <w:rsid w:val="0B1D476C"/>
    <w:rsid w:val="18160B3D"/>
    <w:rsid w:val="1B143789"/>
    <w:rsid w:val="1CBE5051"/>
    <w:rsid w:val="20C622DE"/>
    <w:rsid w:val="282011E7"/>
    <w:rsid w:val="28F44EE8"/>
    <w:rsid w:val="2D271462"/>
    <w:rsid w:val="32521909"/>
    <w:rsid w:val="32E04321"/>
    <w:rsid w:val="3A950ABB"/>
    <w:rsid w:val="3E1A6F6B"/>
    <w:rsid w:val="3F477305"/>
    <w:rsid w:val="488D5505"/>
    <w:rsid w:val="4F7F3944"/>
    <w:rsid w:val="504669E5"/>
    <w:rsid w:val="55557091"/>
    <w:rsid w:val="597B5DFE"/>
    <w:rsid w:val="5A6D3CC6"/>
    <w:rsid w:val="5B28613A"/>
    <w:rsid w:val="5F6D210F"/>
    <w:rsid w:val="63805F3F"/>
    <w:rsid w:val="662870DB"/>
    <w:rsid w:val="6B400CFC"/>
    <w:rsid w:val="6DD82DE4"/>
    <w:rsid w:val="737F1C94"/>
    <w:rsid w:val="74E562D0"/>
    <w:rsid w:val="782931E6"/>
    <w:rsid w:val="7C9B3AB9"/>
    <w:rsid w:val="7D7819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06C"/>
    <w:pPr>
      <w:widowControl w:val="0"/>
      <w:jc w:val="both"/>
    </w:pPr>
    <w:rPr>
      <w:rFonts w:asciiTheme="minorHAnsi" w:hAnsiTheme="minorHAnsi" w:cstheme="minorBidi"/>
      <w:kern w:val="2"/>
      <w:sz w:val="21"/>
      <w:szCs w:val="22"/>
    </w:rPr>
  </w:style>
  <w:style w:type="paragraph" w:styleId="1">
    <w:name w:val="heading 1"/>
    <w:basedOn w:val="a"/>
    <w:next w:val="a"/>
    <w:link w:val="1Char"/>
    <w:uiPriority w:val="9"/>
    <w:qFormat/>
    <w:rsid w:val="000E56D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57A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rsid w:val="00C57A68"/>
    <w:pPr>
      <w:spacing w:beforeAutospacing="1" w:afterAutospacing="1"/>
      <w:jc w:val="left"/>
      <w:outlineLvl w:val="2"/>
    </w:pPr>
    <w:rPr>
      <w:rFonts w:ascii="宋体" w:hAnsi="宋体" w:cs="Times New Roman" w:hint="eastAsia"/>
      <w:b/>
      <w:kern w:val="0"/>
      <w:sz w:val="27"/>
      <w:szCs w:val="27"/>
    </w:rPr>
  </w:style>
  <w:style w:type="paragraph" w:styleId="5">
    <w:name w:val="heading 5"/>
    <w:basedOn w:val="a"/>
    <w:next w:val="a"/>
    <w:link w:val="5Char"/>
    <w:uiPriority w:val="9"/>
    <w:qFormat/>
    <w:rsid w:val="00C57A68"/>
    <w:pPr>
      <w:widowControl/>
      <w:spacing w:before="100" w:beforeAutospacing="1" w:after="100" w:afterAutospacing="1"/>
      <w:jc w:val="left"/>
      <w:outlineLvl w:val="4"/>
    </w:pPr>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57A68"/>
    <w:rPr>
      <w:sz w:val="18"/>
      <w:szCs w:val="18"/>
    </w:rPr>
  </w:style>
  <w:style w:type="paragraph" w:styleId="a4">
    <w:name w:val="footer"/>
    <w:basedOn w:val="a"/>
    <w:link w:val="Char0"/>
    <w:uiPriority w:val="99"/>
    <w:unhideWhenUsed/>
    <w:qFormat/>
    <w:rsid w:val="00C57A6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57A6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57A68"/>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C57A68"/>
    <w:rPr>
      <w:b/>
      <w:bCs/>
    </w:rPr>
  </w:style>
  <w:style w:type="character" w:styleId="a8">
    <w:name w:val="Emphasis"/>
    <w:basedOn w:val="a0"/>
    <w:uiPriority w:val="20"/>
    <w:qFormat/>
    <w:rsid w:val="00C57A68"/>
    <w:rPr>
      <w:i/>
      <w:iCs/>
    </w:rPr>
  </w:style>
  <w:style w:type="character" w:styleId="a9">
    <w:name w:val="Hyperlink"/>
    <w:basedOn w:val="a0"/>
    <w:uiPriority w:val="99"/>
    <w:unhideWhenUsed/>
    <w:qFormat/>
    <w:rsid w:val="00C57A68"/>
    <w:rPr>
      <w:color w:val="0000FF"/>
      <w:u w:val="single"/>
    </w:rPr>
  </w:style>
  <w:style w:type="table" w:styleId="aa">
    <w:name w:val="Table Grid"/>
    <w:basedOn w:val="a1"/>
    <w:qFormat/>
    <w:rsid w:val="00C57A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sid w:val="00C57A68"/>
    <w:rPr>
      <w:sz w:val="18"/>
      <w:szCs w:val="18"/>
    </w:rPr>
  </w:style>
  <w:style w:type="character" w:customStyle="1" w:styleId="Char0">
    <w:name w:val="页脚 Char"/>
    <w:basedOn w:val="a0"/>
    <w:link w:val="a4"/>
    <w:uiPriority w:val="99"/>
    <w:semiHidden/>
    <w:qFormat/>
    <w:rsid w:val="00C57A68"/>
    <w:rPr>
      <w:sz w:val="18"/>
      <w:szCs w:val="18"/>
    </w:rPr>
  </w:style>
  <w:style w:type="character" w:customStyle="1" w:styleId="Char">
    <w:name w:val="批注框文本 Char"/>
    <w:basedOn w:val="a0"/>
    <w:link w:val="a3"/>
    <w:uiPriority w:val="99"/>
    <w:semiHidden/>
    <w:qFormat/>
    <w:rsid w:val="00C57A68"/>
    <w:rPr>
      <w:sz w:val="18"/>
      <w:szCs w:val="18"/>
    </w:rPr>
  </w:style>
  <w:style w:type="character" w:customStyle="1" w:styleId="5Char">
    <w:name w:val="标题 5 Char"/>
    <w:basedOn w:val="a0"/>
    <w:link w:val="5"/>
    <w:uiPriority w:val="9"/>
    <w:qFormat/>
    <w:rsid w:val="00C57A68"/>
    <w:rPr>
      <w:rFonts w:ascii="宋体" w:eastAsia="宋体" w:hAnsi="宋体" w:cs="宋体"/>
      <w:kern w:val="0"/>
      <w:sz w:val="24"/>
      <w:szCs w:val="24"/>
    </w:rPr>
  </w:style>
  <w:style w:type="table" w:customStyle="1" w:styleId="10">
    <w:name w:val="浅色底纹1"/>
    <w:basedOn w:val="a1"/>
    <w:uiPriority w:val="60"/>
    <w:qFormat/>
    <w:rsid w:val="00C57A68"/>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logtitdetail">
    <w:name w:val="blog_tit_detail"/>
    <w:basedOn w:val="a0"/>
    <w:qFormat/>
    <w:rsid w:val="00C57A68"/>
  </w:style>
  <w:style w:type="character" w:customStyle="1" w:styleId="apple-converted-space">
    <w:name w:val="apple-converted-space"/>
    <w:basedOn w:val="a0"/>
    <w:qFormat/>
    <w:rsid w:val="00C57A68"/>
  </w:style>
  <w:style w:type="character" w:customStyle="1" w:styleId="2Char">
    <w:name w:val="标题 2 Char"/>
    <w:basedOn w:val="a0"/>
    <w:link w:val="2"/>
    <w:uiPriority w:val="9"/>
    <w:qFormat/>
    <w:rsid w:val="00C57A68"/>
    <w:rPr>
      <w:rFonts w:asciiTheme="majorHAnsi" w:eastAsiaTheme="majorEastAsia" w:hAnsiTheme="majorHAnsi" w:cstheme="majorBidi"/>
      <w:b/>
      <w:bCs/>
      <w:sz w:val="32"/>
      <w:szCs w:val="32"/>
    </w:rPr>
  </w:style>
  <w:style w:type="paragraph" w:customStyle="1" w:styleId="Default">
    <w:name w:val="Default"/>
    <w:qFormat/>
    <w:rsid w:val="00C57A68"/>
    <w:pPr>
      <w:widowControl w:val="0"/>
      <w:autoSpaceDE w:val="0"/>
      <w:autoSpaceDN w:val="0"/>
      <w:adjustRightInd w:val="0"/>
    </w:pPr>
    <w:rPr>
      <w:rFonts w:ascii="宋体" w:hAnsiTheme="minorHAnsi" w:cs="宋体"/>
      <w:color w:val="000000"/>
      <w:sz w:val="24"/>
      <w:szCs w:val="24"/>
    </w:rPr>
  </w:style>
  <w:style w:type="paragraph" w:styleId="ab">
    <w:name w:val="List Paragraph"/>
    <w:basedOn w:val="a"/>
    <w:uiPriority w:val="99"/>
    <w:unhideWhenUsed/>
    <w:rsid w:val="00537C67"/>
    <w:pPr>
      <w:ind w:firstLineChars="200" w:firstLine="420"/>
    </w:pPr>
  </w:style>
  <w:style w:type="character" w:customStyle="1" w:styleId="fontstyle01">
    <w:name w:val="fontstyle01"/>
    <w:basedOn w:val="a0"/>
    <w:rsid w:val="00E133A0"/>
    <w:rPr>
      <w:rFonts w:ascii="MicrosoftYaHei-Bold" w:hAnsi="MicrosoftYaHei-Bold" w:hint="default"/>
      <w:b/>
      <w:bCs/>
      <w:i w:val="0"/>
      <w:iCs w:val="0"/>
      <w:color w:val="FF0000"/>
      <w:sz w:val="22"/>
      <w:szCs w:val="22"/>
    </w:rPr>
  </w:style>
  <w:style w:type="character" w:customStyle="1" w:styleId="fontstyle11">
    <w:name w:val="fontstyle11"/>
    <w:basedOn w:val="a0"/>
    <w:rsid w:val="00F355D1"/>
    <w:rPr>
      <w:rFonts w:ascii="微软雅黑" w:eastAsia="微软雅黑" w:hAnsi="微软雅黑" w:hint="eastAsia"/>
      <w:b/>
      <w:bCs/>
      <w:i w:val="0"/>
      <w:iCs w:val="0"/>
      <w:color w:val="000000"/>
      <w:sz w:val="24"/>
      <w:szCs w:val="24"/>
    </w:rPr>
  </w:style>
  <w:style w:type="character" w:customStyle="1" w:styleId="fontstyle31">
    <w:name w:val="fontstyle31"/>
    <w:basedOn w:val="a0"/>
    <w:rsid w:val="00F355D1"/>
    <w:rPr>
      <w:rFonts w:ascii="微软雅黑" w:eastAsia="微软雅黑" w:hAnsi="微软雅黑" w:hint="eastAsia"/>
      <w:b w:val="0"/>
      <w:bCs w:val="0"/>
      <w:i w:val="0"/>
      <w:iCs w:val="0"/>
      <w:color w:val="000000"/>
      <w:sz w:val="22"/>
      <w:szCs w:val="22"/>
    </w:rPr>
  </w:style>
  <w:style w:type="character" w:customStyle="1" w:styleId="1Char">
    <w:name w:val="标题 1 Char"/>
    <w:basedOn w:val="a0"/>
    <w:link w:val="1"/>
    <w:uiPriority w:val="9"/>
    <w:rsid w:val="000E56D1"/>
    <w:rPr>
      <w:rFonts w:asciiTheme="minorHAnsi" w:hAnsiTheme="minorHAnsi" w:cstheme="minorBidi"/>
      <w:b/>
      <w:bCs/>
      <w:kern w:val="44"/>
      <w:sz w:val="44"/>
      <w:szCs w:val="44"/>
    </w:rPr>
  </w:style>
  <w:style w:type="character" w:customStyle="1" w:styleId="fontstyle21">
    <w:name w:val="fontstyle21"/>
    <w:basedOn w:val="a0"/>
    <w:rsid w:val="00810905"/>
    <w:rPr>
      <w:rFonts w:ascii="Arial" w:hAnsi="Arial" w:cs="Arial" w:hint="default"/>
      <w:b w:val="0"/>
      <w:bCs w:val="0"/>
      <w:i w:val="0"/>
      <w:iCs w:val="0"/>
      <w:color w:val="5F5F5F"/>
      <w:sz w:val="36"/>
      <w:szCs w:val="36"/>
    </w:rPr>
  </w:style>
</w:styles>
</file>

<file path=word/webSettings.xml><?xml version="1.0" encoding="utf-8"?>
<w:webSettings xmlns:r="http://schemas.openxmlformats.org/officeDocument/2006/relationships" xmlns:w="http://schemas.openxmlformats.org/wordprocessingml/2006/main">
  <w:divs>
    <w:div w:id="5525040">
      <w:bodyDiv w:val="1"/>
      <w:marLeft w:val="0"/>
      <w:marRight w:val="0"/>
      <w:marTop w:val="0"/>
      <w:marBottom w:val="0"/>
      <w:divBdr>
        <w:top w:val="none" w:sz="0" w:space="0" w:color="auto"/>
        <w:left w:val="none" w:sz="0" w:space="0" w:color="auto"/>
        <w:bottom w:val="none" w:sz="0" w:space="0" w:color="auto"/>
        <w:right w:val="none" w:sz="0" w:space="0" w:color="auto"/>
      </w:divBdr>
      <w:divsChild>
        <w:div w:id="1443456097">
          <w:marLeft w:val="0"/>
          <w:marRight w:val="0"/>
          <w:marTop w:val="0"/>
          <w:marBottom w:val="0"/>
          <w:divBdr>
            <w:top w:val="none" w:sz="0" w:space="0" w:color="auto"/>
            <w:left w:val="none" w:sz="0" w:space="0" w:color="auto"/>
            <w:bottom w:val="none" w:sz="0" w:space="0" w:color="auto"/>
            <w:right w:val="none" w:sz="0" w:space="0" w:color="auto"/>
          </w:divBdr>
        </w:div>
      </w:divsChild>
    </w:div>
    <w:div w:id="16201340">
      <w:bodyDiv w:val="1"/>
      <w:marLeft w:val="0"/>
      <w:marRight w:val="0"/>
      <w:marTop w:val="0"/>
      <w:marBottom w:val="0"/>
      <w:divBdr>
        <w:top w:val="none" w:sz="0" w:space="0" w:color="auto"/>
        <w:left w:val="none" w:sz="0" w:space="0" w:color="auto"/>
        <w:bottom w:val="none" w:sz="0" w:space="0" w:color="auto"/>
        <w:right w:val="none" w:sz="0" w:space="0" w:color="auto"/>
      </w:divBdr>
      <w:divsChild>
        <w:div w:id="1960447534">
          <w:marLeft w:val="0"/>
          <w:marRight w:val="0"/>
          <w:marTop w:val="0"/>
          <w:marBottom w:val="0"/>
          <w:divBdr>
            <w:top w:val="none" w:sz="0" w:space="0" w:color="auto"/>
            <w:left w:val="none" w:sz="0" w:space="0" w:color="auto"/>
            <w:bottom w:val="none" w:sz="0" w:space="0" w:color="auto"/>
            <w:right w:val="none" w:sz="0" w:space="0" w:color="auto"/>
          </w:divBdr>
        </w:div>
      </w:divsChild>
    </w:div>
    <w:div w:id="22437196">
      <w:bodyDiv w:val="1"/>
      <w:marLeft w:val="0"/>
      <w:marRight w:val="0"/>
      <w:marTop w:val="0"/>
      <w:marBottom w:val="0"/>
      <w:divBdr>
        <w:top w:val="none" w:sz="0" w:space="0" w:color="auto"/>
        <w:left w:val="none" w:sz="0" w:space="0" w:color="auto"/>
        <w:bottom w:val="none" w:sz="0" w:space="0" w:color="auto"/>
        <w:right w:val="none" w:sz="0" w:space="0" w:color="auto"/>
      </w:divBdr>
      <w:divsChild>
        <w:div w:id="132987935">
          <w:marLeft w:val="0"/>
          <w:marRight w:val="0"/>
          <w:marTop w:val="0"/>
          <w:marBottom w:val="0"/>
          <w:divBdr>
            <w:top w:val="none" w:sz="0" w:space="0" w:color="auto"/>
            <w:left w:val="none" w:sz="0" w:space="0" w:color="auto"/>
            <w:bottom w:val="none" w:sz="0" w:space="0" w:color="auto"/>
            <w:right w:val="none" w:sz="0" w:space="0" w:color="auto"/>
          </w:divBdr>
        </w:div>
      </w:divsChild>
    </w:div>
    <w:div w:id="25176369">
      <w:bodyDiv w:val="1"/>
      <w:marLeft w:val="0"/>
      <w:marRight w:val="0"/>
      <w:marTop w:val="0"/>
      <w:marBottom w:val="0"/>
      <w:divBdr>
        <w:top w:val="none" w:sz="0" w:space="0" w:color="auto"/>
        <w:left w:val="none" w:sz="0" w:space="0" w:color="auto"/>
        <w:bottom w:val="none" w:sz="0" w:space="0" w:color="auto"/>
        <w:right w:val="none" w:sz="0" w:space="0" w:color="auto"/>
      </w:divBdr>
      <w:divsChild>
        <w:div w:id="1178036612">
          <w:marLeft w:val="0"/>
          <w:marRight w:val="0"/>
          <w:marTop w:val="0"/>
          <w:marBottom w:val="0"/>
          <w:divBdr>
            <w:top w:val="none" w:sz="0" w:space="0" w:color="auto"/>
            <w:left w:val="none" w:sz="0" w:space="0" w:color="auto"/>
            <w:bottom w:val="none" w:sz="0" w:space="0" w:color="auto"/>
            <w:right w:val="none" w:sz="0" w:space="0" w:color="auto"/>
          </w:divBdr>
        </w:div>
      </w:divsChild>
    </w:div>
    <w:div w:id="65499843">
      <w:bodyDiv w:val="1"/>
      <w:marLeft w:val="0"/>
      <w:marRight w:val="0"/>
      <w:marTop w:val="0"/>
      <w:marBottom w:val="0"/>
      <w:divBdr>
        <w:top w:val="none" w:sz="0" w:space="0" w:color="auto"/>
        <w:left w:val="none" w:sz="0" w:space="0" w:color="auto"/>
        <w:bottom w:val="none" w:sz="0" w:space="0" w:color="auto"/>
        <w:right w:val="none" w:sz="0" w:space="0" w:color="auto"/>
      </w:divBdr>
      <w:divsChild>
        <w:div w:id="1536040949">
          <w:marLeft w:val="0"/>
          <w:marRight w:val="0"/>
          <w:marTop w:val="0"/>
          <w:marBottom w:val="0"/>
          <w:divBdr>
            <w:top w:val="none" w:sz="0" w:space="0" w:color="auto"/>
            <w:left w:val="none" w:sz="0" w:space="0" w:color="auto"/>
            <w:bottom w:val="none" w:sz="0" w:space="0" w:color="auto"/>
            <w:right w:val="none" w:sz="0" w:space="0" w:color="auto"/>
          </w:divBdr>
        </w:div>
      </w:divsChild>
    </w:div>
    <w:div w:id="80563117">
      <w:bodyDiv w:val="1"/>
      <w:marLeft w:val="0"/>
      <w:marRight w:val="0"/>
      <w:marTop w:val="0"/>
      <w:marBottom w:val="0"/>
      <w:divBdr>
        <w:top w:val="none" w:sz="0" w:space="0" w:color="auto"/>
        <w:left w:val="none" w:sz="0" w:space="0" w:color="auto"/>
        <w:bottom w:val="none" w:sz="0" w:space="0" w:color="auto"/>
        <w:right w:val="none" w:sz="0" w:space="0" w:color="auto"/>
      </w:divBdr>
      <w:divsChild>
        <w:div w:id="64033330">
          <w:marLeft w:val="0"/>
          <w:marRight w:val="0"/>
          <w:marTop w:val="0"/>
          <w:marBottom w:val="0"/>
          <w:divBdr>
            <w:top w:val="none" w:sz="0" w:space="0" w:color="auto"/>
            <w:left w:val="none" w:sz="0" w:space="0" w:color="auto"/>
            <w:bottom w:val="none" w:sz="0" w:space="0" w:color="auto"/>
            <w:right w:val="none" w:sz="0" w:space="0" w:color="auto"/>
          </w:divBdr>
        </w:div>
      </w:divsChild>
    </w:div>
    <w:div w:id="93327678">
      <w:bodyDiv w:val="1"/>
      <w:marLeft w:val="0"/>
      <w:marRight w:val="0"/>
      <w:marTop w:val="0"/>
      <w:marBottom w:val="0"/>
      <w:divBdr>
        <w:top w:val="none" w:sz="0" w:space="0" w:color="auto"/>
        <w:left w:val="none" w:sz="0" w:space="0" w:color="auto"/>
        <w:bottom w:val="none" w:sz="0" w:space="0" w:color="auto"/>
        <w:right w:val="none" w:sz="0" w:space="0" w:color="auto"/>
      </w:divBdr>
      <w:divsChild>
        <w:div w:id="510263643">
          <w:marLeft w:val="0"/>
          <w:marRight w:val="0"/>
          <w:marTop w:val="0"/>
          <w:marBottom w:val="0"/>
          <w:divBdr>
            <w:top w:val="none" w:sz="0" w:space="0" w:color="auto"/>
            <w:left w:val="none" w:sz="0" w:space="0" w:color="auto"/>
            <w:bottom w:val="none" w:sz="0" w:space="0" w:color="auto"/>
            <w:right w:val="none" w:sz="0" w:space="0" w:color="auto"/>
          </w:divBdr>
        </w:div>
      </w:divsChild>
    </w:div>
    <w:div w:id="103505885">
      <w:bodyDiv w:val="1"/>
      <w:marLeft w:val="0"/>
      <w:marRight w:val="0"/>
      <w:marTop w:val="0"/>
      <w:marBottom w:val="0"/>
      <w:divBdr>
        <w:top w:val="none" w:sz="0" w:space="0" w:color="auto"/>
        <w:left w:val="none" w:sz="0" w:space="0" w:color="auto"/>
        <w:bottom w:val="none" w:sz="0" w:space="0" w:color="auto"/>
        <w:right w:val="none" w:sz="0" w:space="0" w:color="auto"/>
      </w:divBdr>
      <w:divsChild>
        <w:div w:id="1118334186">
          <w:marLeft w:val="0"/>
          <w:marRight w:val="0"/>
          <w:marTop w:val="0"/>
          <w:marBottom w:val="0"/>
          <w:divBdr>
            <w:top w:val="none" w:sz="0" w:space="0" w:color="auto"/>
            <w:left w:val="none" w:sz="0" w:space="0" w:color="auto"/>
            <w:bottom w:val="none" w:sz="0" w:space="0" w:color="auto"/>
            <w:right w:val="none" w:sz="0" w:space="0" w:color="auto"/>
          </w:divBdr>
          <w:divsChild>
            <w:div w:id="1664967348">
              <w:marLeft w:val="0"/>
              <w:marRight w:val="0"/>
              <w:marTop w:val="0"/>
              <w:marBottom w:val="0"/>
              <w:divBdr>
                <w:top w:val="none" w:sz="0" w:space="0" w:color="auto"/>
                <w:left w:val="none" w:sz="0" w:space="0" w:color="auto"/>
                <w:bottom w:val="none" w:sz="0" w:space="0" w:color="auto"/>
                <w:right w:val="none" w:sz="0" w:space="0" w:color="auto"/>
              </w:divBdr>
              <w:divsChild>
                <w:div w:id="987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21538">
      <w:bodyDiv w:val="1"/>
      <w:marLeft w:val="0"/>
      <w:marRight w:val="0"/>
      <w:marTop w:val="0"/>
      <w:marBottom w:val="0"/>
      <w:divBdr>
        <w:top w:val="none" w:sz="0" w:space="0" w:color="auto"/>
        <w:left w:val="none" w:sz="0" w:space="0" w:color="auto"/>
        <w:bottom w:val="none" w:sz="0" w:space="0" w:color="auto"/>
        <w:right w:val="none" w:sz="0" w:space="0" w:color="auto"/>
      </w:divBdr>
      <w:divsChild>
        <w:div w:id="1816680121">
          <w:marLeft w:val="0"/>
          <w:marRight w:val="0"/>
          <w:marTop w:val="0"/>
          <w:marBottom w:val="0"/>
          <w:divBdr>
            <w:top w:val="none" w:sz="0" w:space="0" w:color="auto"/>
            <w:left w:val="none" w:sz="0" w:space="0" w:color="auto"/>
            <w:bottom w:val="none" w:sz="0" w:space="0" w:color="auto"/>
            <w:right w:val="none" w:sz="0" w:space="0" w:color="auto"/>
          </w:divBdr>
        </w:div>
      </w:divsChild>
    </w:div>
    <w:div w:id="657998571">
      <w:bodyDiv w:val="1"/>
      <w:marLeft w:val="0"/>
      <w:marRight w:val="0"/>
      <w:marTop w:val="0"/>
      <w:marBottom w:val="0"/>
      <w:divBdr>
        <w:top w:val="none" w:sz="0" w:space="0" w:color="auto"/>
        <w:left w:val="none" w:sz="0" w:space="0" w:color="auto"/>
        <w:bottom w:val="none" w:sz="0" w:space="0" w:color="auto"/>
        <w:right w:val="none" w:sz="0" w:space="0" w:color="auto"/>
      </w:divBdr>
      <w:divsChild>
        <w:div w:id="675183986">
          <w:marLeft w:val="0"/>
          <w:marRight w:val="0"/>
          <w:marTop w:val="0"/>
          <w:marBottom w:val="0"/>
          <w:divBdr>
            <w:top w:val="none" w:sz="0" w:space="0" w:color="auto"/>
            <w:left w:val="none" w:sz="0" w:space="0" w:color="auto"/>
            <w:bottom w:val="none" w:sz="0" w:space="0" w:color="auto"/>
            <w:right w:val="none" w:sz="0" w:space="0" w:color="auto"/>
          </w:divBdr>
          <w:divsChild>
            <w:div w:id="405615137">
              <w:marLeft w:val="0"/>
              <w:marRight w:val="45"/>
              <w:marTop w:val="0"/>
              <w:marBottom w:val="0"/>
              <w:divBdr>
                <w:top w:val="none" w:sz="0" w:space="0" w:color="auto"/>
                <w:left w:val="none" w:sz="0" w:space="0" w:color="auto"/>
                <w:bottom w:val="none" w:sz="0" w:space="0" w:color="auto"/>
                <w:right w:val="none" w:sz="0" w:space="0" w:color="auto"/>
              </w:divBdr>
            </w:div>
          </w:divsChild>
        </w:div>
        <w:div w:id="970332399">
          <w:marLeft w:val="0"/>
          <w:marRight w:val="0"/>
          <w:marTop w:val="75"/>
          <w:marBottom w:val="0"/>
          <w:divBdr>
            <w:top w:val="none" w:sz="0" w:space="0" w:color="auto"/>
            <w:left w:val="none" w:sz="0" w:space="0" w:color="auto"/>
            <w:bottom w:val="none" w:sz="0" w:space="0" w:color="auto"/>
            <w:right w:val="none" w:sz="0" w:space="0" w:color="auto"/>
          </w:divBdr>
        </w:div>
        <w:div w:id="1409840747">
          <w:marLeft w:val="0"/>
          <w:marRight w:val="0"/>
          <w:marTop w:val="0"/>
          <w:marBottom w:val="0"/>
          <w:divBdr>
            <w:top w:val="none" w:sz="0" w:space="0" w:color="auto"/>
            <w:left w:val="none" w:sz="0" w:space="0" w:color="auto"/>
            <w:bottom w:val="none" w:sz="0" w:space="0" w:color="auto"/>
            <w:right w:val="none" w:sz="0" w:space="0" w:color="auto"/>
          </w:divBdr>
          <w:divsChild>
            <w:div w:id="237910472">
              <w:marLeft w:val="0"/>
              <w:marRight w:val="45"/>
              <w:marTop w:val="0"/>
              <w:marBottom w:val="0"/>
              <w:divBdr>
                <w:top w:val="none" w:sz="0" w:space="0" w:color="auto"/>
                <w:left w:val="none" w:sz="0" w:space="0" w:color="auto"/>
                <w:bottom w:val="none" w:sz="0" w:space="0" w:color="auto"/>
                <w:right w:val="none" w:sz="0" w:space="0" w:color="auto"/>
              </w:divBdr>
            </w:div>
          </w:divsChild>
        </w:div>
        <w:div w:id="152574303">
          <w:marLeft w:val="0"/>
          <w:marRight w:val="0"/>
          <w:marTop w:val="75"/>
          <w:marBottom w:val="0"/>
          <w:divBdr>
            <w:top w:val="none" w:sz="0" w:space="0" w:color="auto"/>
            <w:left w:val="none" w:sz="0" w:space="0" w:color="auto"/>
            <w:bottom w:val="none" w:sz="0" w:space="0" w:color="auto"/>
            <w:right w:val="none" w:sz="0" w:space="0" w:color="auto"/>
          </w:divBdr>
        </w:div>
        <w:div w:id="150295117">
          <w:marLeft w:val="0"/>
          <w:marRight w:val="0"/>
          <w:marTop w:val="0"/>
          <w:marBottom w:val="0"/>
          <w:divBdr>
            <w:top w:val="none" w:sz="0" w:space="0" w:color="auto"/>
            <w:left w:val="none" w:sz="0" w:space="0" w:color="auto"/>
            <w:bottom w:val="none" w:sz="0" w:space="0" w:color="auto"/>
            <w:right w:val="none" w:sz="0" w:space="0" w:color="auto"/>
          </w:divBdr>
          <w:divsChild>
            <w:div w:id="1721127558">
              <w:marLeft w:val="0"/>
              <w:marRight w:val="45"/>
              <w:marTop w:val="0"/>
              <w:marBottom w:val="0"/>
              <w:divBdr>
                <w:top w:val="none" w:sz="0" w:space="0" w:color="auto"/>
                <w:left w:val="none" w:sz="0" w:space="0" w:color="auto"/>
                <w:bottom w:val="none" w:sz="0" w:space="0" w:color="auto"/>
                <w:right w:val="none" w:sz="0" w:space="0" w:color="auto"/>
              </w:divBdr>
            </w:div>
          </w:divsChild>
        </w:div>
        <w:div w:id="15889459">
          <w:marLeft w:val="0"/>
          <w:marRight w:val="0"/>
          <w:marTop w:val="75"/>
          <w:marBottom w:val="0"/>
          <w:divBdr>
            <w:top w:val="none" w:sz="0" w:space="0" w:color="auto"/>
            <w:left w:val="none" w:sz="0" w:space="0" w:color="auto"/>
            <w:bottom w:val="none" w:sz="0" w:space="0" w:color="auto"/>
            <w:right w:val="none" w:sz="0" w:space="0" w:color="auto"/>
          </w:divBdr>
        </w:div>
        <w:div w:id="202907022">
          <w:marLeft w:val="0"/>
          <w:marRight w:val="0"/>
          <w:marTop w:val="0"/>
          <w:marBottom w:val="0"/>
          <w:divBdr>
            <w:top w:val="none" w:sz="0" w:space="0" w:color="auto"/>
            <w:left w:val="none" w:sz="0" w:space="0" w:color="auto"/>
            <w:bottom w:val="none" w:sz="0" w:space="0" w:color="auto"/>
            <w:right w:val="none" w:sz="0" w:space="0" w:color="auto"/>
          </w:divBdr>
          <w:divsChild>
            <w:div w:id="1938321146">
              <w:marLeft w:val="0"/>
              <w:marRight w:val="45"/>
              <w:marTop w:val="0"/>
              <w:marBottom w:val="0"/>
              <w:divBdr>
                <w:top w:val="none" w:sz="0" w:space="0" w:color="auto"/>
                <w:left w:val="none" w:sz="0" w:space="0" w:color="auto"/>
                <w:bottom w:val="none" w:sz="0" w:space="0" w:color="auto"/>
                <w:right w:val="none" w:sz="0" w:space="0" w:color="auto"/>
              </w:divBdr>
            </w:div>
          </w:divsChild>
        </w:div>
        <w:div w:id="1768497075">
          <w:marLeft w:val="0"/>
          <w:marRight w:val="0"/>
          <w:marTop w:val="75"/>
          <w:marBottom w:val="0"/>
          <w:divBdr>
            <w:top w:val="none" w:sz="0" w:space="0" w:color="auto"/>
            <w:left w:val="none" w:sz="0" w:space="0" w:color="auto"/>
            <w:bottom w:val="none" w:sz="0" w:space="0" w:color="auto"/>
            <w:right w:val="none" w:sz="0" w:space="0" w:color="auto"/>
          </w:divBdr>
        </w:div>
        <w:div w:id="823818897">
          <w:marLeft w:val="0"/>
          <w:marRight w:val="0"/>
          <w:marTop w:val="0"/>
          <w:marBottom w:val="0"/>
          <w:divBdr>
            <w:top w:val="none" w:sz="0" w:space="0" w:color="auto"/>
            <w:left w:val="none" w:sz="0" w:space="0" w:color="auto"/>
            <w:bottom w:val="none" w:sz="0" w:space="0" w:color="auto"/>
            <w:right w:val="none" w:sz="0" w:space="0" w:color="auto"/>
          </w:divBdr>
          <w:divsChild>
            <w:div w:id="635374591">
              <w:marLeft w:val="0"/>
              <w:marRight w:val="45"/>
              <w:marTop w:val="0"/>
              <w:marBottom w:val="0"/>
              <w:divBdr>
                <w:top w:val="none" w:sz="0" w:space="0" w:color="auto"/>
                <w:left w:val="none" w:sz="0" w:space="0" w:color="auto"/>
                <w:bottom w:val="none" w:sz="0" w:space="0" w:color="auto"/>
                <w:right w:val="none" w:sz="0" w:space="0" w:color="auto"/>
              </w:divBdr>
            </w:div>
          </w:divsChild>
        </w:div>
        <w:div w:id="897013283">
          <w:marLeft w:val="0"/>
          <w:marRight w:val="0"/>
          <w:marTop w:val="75"/>
          <w:marBottom w:val="0"/>
          <w:divBdr>
            <w:top w:val="none" w:sz="0" w:space="0" w:color="auto"/>
            <w:left w:val="none" w:sz="0" w:space="0" w:color="auto"/>
            <w:bottom w:val="none" w:sz="0" w:space="0" w:color="auto"/>
            <w:right w:val="none" w:sz="0" w:space="0" w:color="auto"/>
          </w:divBdr>
        </w:div>
        <w:div w:id="1173296358">
          <w:marLeft w:val="0"/>
          <w:marRight w:val="0"/>
          <w:marTop w:val="0"/>
          <w:marBottom w:val="0"/>
          <w:divBdr>
            <w:top w:val="none" w:sz="0" w:space="0" w:color="auto"/>
            <w:left w:val="none" w:sz="0" w:space="0" w:color="auto"/>
            <w:bottom w:val="none" w:sz="0" w:space="0" w:color="auto"/>
            <w:right w:val="none" w:sz="0" w:space="0" w:color="auto"/>
          </w:divBdr>
          <w:divsChild>
            <w:div w:id="240911575">
              <w:marLeft w:val="0"/>
              <w:marRight w:val="45"/>
              <w:marTop w:val="0"/>
              <w:marBottom w:val="0"/>
              <w:divBdr>
                <w:top w:val="none" w:sz="0" w:space="0" w:color="auto"/>
                <w:left w:val="none" w:sz="0" w:space="0" w:color="auto"/>
                <w:bottom w:val="none" w:sz="0" w:space="0" w:color="auto"/>
                <w:right w:val="none" w:sz="0" w:space="0" w:color="auto"/>
              </w:divBdr>
            </w:div>
          </w:divsChild>
        </w:div>
        <w:div w:id="1545363290">
          <w:marLeft w:val="0"/>
          <w:marRight w:val="0"/>
          <w:marTop w:val="75"/>
          <w:marBottom w:val="0"/>
          <w:divBdr>
            <w:top w:val="none" w:sz="0" w:space="0" w:color="auto"/>
            <w:left w:val="none" w:sz="0" w:space="0" w:color="auto"/>
            <w:bottom w:val="none" w:sz="0" w:space="0" w:color="auto"/>
            <w:right w:val="none" w:sz="0" w:space="0" w:color="auto"/>
          </w:divBdr>
        </w:div>
        <w:div w:id="604776066">
          <w:marLeft w:val="0"/>
          <w:marRight w:val="0"/>
          <w:marTop w:val="0"/>
          <w:marBottom w:val="0"/>
          <w:divBdr>
            <w:top w:val="none" w:sz="0" w:space="0" w:color="auto"/>
            <w:left w:val="none" w:sz="0" w:space="0" w:color="auto"/>
            <w:bottom w:val="none" w:sz="0" w:space="0" w:color="auto"/>
            <w:right w:val="none" w:sz="0" w:space="0" w:color="auto"/>
          </w:divBdr>
          <w:divsChild>
            <w:div w:id="509871949">
              <w:marLeft w:val="0"/>
              <w:marRight w:val="45"/>
              <w:marTop w:val="0"/>
              <w:marBottom w:val="0"/>
              <w:divBdr>
                <w:top w:val="none" w:sz="0" w:space="0" w:color="auto"/>
                <w:left w:val="none" w:sz="0" w:space="0" w:color="auto"/>
                <w:bottom w:val="none" w:sz="0" w:space="0" w:color="auto"/>
                <w:right w:val="none" w:sz="0" w:space="0" w:color="auto"/>
              </w:divBdr>
            </w:div>
          </w:divsChild>
        </w:div>
        <w:div w:id="1811359842">
          <w:marLeft w:val="0"/>
          <w:marRight w:val="0"/>
          <w:marTop w:val="75"/>
          <w:marBottom w:val="0"/>
          <w:divBdr>
            <w:top w:val="none" w:sz="0" w:space="0" w:color="auto"/>
            <w:left w:val="none" w:sz="0" w:space="0" w:color="auto"/>
            <w:bottom w:val="none" w:sz="0" w:space="0" w:color="auto"/>
            <w:right w:val="none" w:sz="0" w:space="0" w:color="auto"/>
          </w:divBdr>
        </w:div>
        <w:div w:id="1563367080">
          <w:marLeft w:val="0"/>
          <w:marRight w:val="0"/>
          <w:marTop w:val="0"/>
          <w:marBottom w:val="0"/>
          <w:divBdr>
            <w:top w:val="none" w:sz="0" w:space="0" w:color="auto"/>
            <w:left w:val="none" w:sz="0" w:space="0" w:color="auto"/>
            <w:bottom w:val="none" w:sz="0" w:space="0" w:color="auto"/>
            <w:right w:val="none" w:sz="0" w:space="0" w:color="auto"/>
          </w:divBdr>
          <w:divsChild>
            <w:div w:id="1587685695">
              <w:marLeft w:val="0"/>
              <w:marRight w:val="45"/>
              <w:marTop w:val="0"/>
              <w:marBottom w:val="0"/>
              <w:divBdr>
                <w:top w:val="none" w:sz="0" w:space="0" w:color="auto"/>
                <w:left w:val="none" w:sz="0" w:space="0" w:color="auto"/>
                <w:bottom w:val="none" w:sz="0" w:space="0" w:color="auto"/>
                <w:right w:val="none" w:sz="0" w:space="0" w:color="auto"/>
              </w:divBdr>
            </w:div>
          </w:divsChild>
        </w:div>
        <w:div w:id="1138839731">
          <w:marLeft w:val="0"/>
          <w:marRight w:val="0"/>
          <w:marTop w:val="75"/>
          <w:marBottom w:val="0"/>
          <w:divBdr>
            <w:top w:val="none" w:sz="0" w:space="0" w:color="auto"/>
            <w:left w:val="none" w:sz="0" w:space="0" w:color="auto"/>
            <w:bottom w:val="none" w:sz="0" w:space="0" w:color="auto"/>
            <w:right w:val="none" w:sz="0" w:space="0" w:color="auto"/>
          </w:divBdr>
        </w:div>
        <w:div w:id="107625482">
          <w:marLeft w:val="0"/>
          <w:marRight w:val="0"/>
          <w:marTop w:val="0"/>
          <w:marBottom w:val="0"/>
          <w:divBdr>
            <w:top w:val="none" w:sz="0" w:space="0" w:color="auto"/>
            <w:left w:val="none" w:sz="0" w:space="0" w:color="auto"/>
            <w:bottom w:val="none" w:sz="0" w:space="0" w:color="auto"/>
            <w:right w:val="none" w:sz="0" w:space="0" w:color="auto"/>
          </w:divBdr>
          <w:divsChild>
            <w:div w:id="2001691281">
              <w:marLeft w:val="0"/>
              <w:marRight w:val="45"/>
              <w:marTop w:val="0"/>
              <w:marBottom w:val="0"/>
              <w:divBdr>
                <w:top w:val="none" w:sz="0" w:space="0" w:color="auto"/>
                <w:left w:val="none" w:sz="0" w:space="0" w:color="auto"/>
                <w:bottom w:val="none" w:sz="0" w:space="0" w:color="auto"/>
                <w:right w:val="none" w:sz="0" w:space="0" w:color="auto"/>
              </w:divBdr>
            </w:div>
          </w:divsChild>
        </w:div>
        <w:div w:id="1909656142">
          <w:marLeft w:val="0"/>
          <w:marRight w:val="0"/>
          <w:marTop w:val="75"/>
          <w:marBottom w:val="0"/>
          <w:divBdr>
            <w:top w:val="none" w:sz="0" w:space="0" w:color="auto"/>
            <w:left w:val="none" w:sz="0" w:space="0" w:color="auto"/>
            <w:bottom w:val="none" w:sz="0" w:space="0" w:color="auto"/>
            <w:right w:val="none" w:sz="0" w:space="0" w:color="auto"/>
          </w:divBdr>
        </w:div>
        <w:div w:id="263346454">
          <w:marLeft w:val="0"/>
          <w:marRight w:val="0"/>
          <w:marTop w:val="0"/>
          <w:marBottom w:val="0"/>
          <w:divBdr>
            <w:top w:val="none" w:sz="0" w:space="0" w:color="auto"/>
            <w:left w:val="none" w:sz="0" w:space="0" w:color="auto"/>
            <w:bottom w:val="none" w:sz="0" w:space="0" w:color="auto"/>
            <w:right w:val="none" w:sz="0" w:space="0" w:color="auto"/>
          </w:divBdr>
          <w:divsChild>
            <w:div w:id="1695379501">
              <w:marLeft w:val="0"/>
              <w:marRight w:val="45"/>
              <w:marTop w:val="0"/>
              <w:marBottom w:val="0"/>
              <w:divBdr>
                <w:top w:val="none" w:sz="0" w:space="0" w:color="auto"/>
                <w:left w:val="none" w:sz="0" w:space="0" w:color="auto"/>
                <w:bottom w:val="none" w:sz="0" w:space="0" w:color="auto"/>
                <w:right w:val="none" w:sz="0" w:space="0" w:color="auto"/>
              </w:divBdr>
            </w:div>
          </w:divsChild>
        </w:div>
        <w:div w:id="1131023088">
          <w:marLeft w:val="0"/>
          <w:marRight w:val="0"/>
          <w:marTop w:val="75"/>
          <w:marBottom w:val="0"/>
          <w:divBdr>
            <w:top w:val="none" w:sz="0" w:space="0" w:color="auto"/>
            <w:left w:val="none" w:sz="0" w:space="0" w:color="auto"/>
            <w:bottom w:val="none" w:sz="0" w:space="0" w:color="auto"/>
            <w:right w:val="none" w:sz="0" w:space="0" w:color="auto"/>
          </w:divBdr>
        </w:div>
        <w:div w:id="837423802">
          <w:marLeft w:val="0"/>
          <w:marRight w:val="0"/>
          <w:marTop w:val="0"/>
          <w:marBottom w:val="0"/>
          <w:divBdr>
            <w:top w:val="none" w:sz="0" w:space="0" w:color="auto"/>
            <w:left w:val="none" w:sz="0" w:space="0" w:color="auto"/>
            <w:bottom w:val="none" w:sz="0" w:space="0" w:color="auto"/>
            <w:right w:val="none" w:sz="0" w:space="0" w:color="auto"/>
          </w:divBdr>
          <w:divsChild>
            <w:div w:id="611329898">
              <w:marLeft w:val="0"/>
              <w:marRight w:val="45"/>
              <w:marTop w:val="0"/>
              <w:marBottom w:val="0"/>
              <w:divBdr>
                <w:top w:val="none" w:sz="0" w:space="0" w:color="auto"/>
                <w:left w:val="none" w:sz="0" w:space="0" w:color="auto"/>
                <w:bottom w:val="none" w:sz="0" w:space="0" w:color="auto"/>
                <w:right w:val="none" w:sz="0" w:space="0" w:color="auto"/>
              </w:divBdr>
            </w:div>
          </w:divsChild>
        </w:div>
        <w:div w:id="1950971357">
          <w:marLeft w:val="0"/>
          <w:marRight w:val="0"/>
          <w:marTop w:val="75"/>
          <w:marBottom w:val="0"/>
          <w:divBdr>
            <w:top w:val="none" w:sz="0" w:space="0" w:color="auto"/>
            <w:left w:val="none" w:sz="0" w:space="0" w:color="auto"/>
            <w:bottom w:val="none" w:sz="0" w:space="0" w:color="auto"/>
            <w:right w:val="none" w:sz="0" w:space="0" w:color="auto"/>
          </w:divBdr>
        </w:div>
        <w:div w:id="1434201748">
          <w:marLeft w:val="0"/>
          <w:marRight w:val="0"/>
          <w:marTop w:val="0"/>
          <w:marBottom w:val="0"/>
          <w:divBdr>
            <w:top w:val="none" w:sz="0" w:space="0" w:color="auto"/>
            <w:left w:val="none" w:sz="0" w:space="0" w:color="auto"/>
            <w:bottom w:val="none" w:sz="0" w:space="0" w:color="auto"/>
            <w:right w:val="none" w:sz="0" w:space="0" w:color="auto"/>
          </w:divBdr>
          <w:divsChild>
            <w:div w:id="1099521209">
              <w:marLeft w:val="0"/>
              <w:marRight w:val="45"/>
              <w:marTop w:val="0"/>
              <w:marBottom w:val="0"/>
              <w:divBdr>
                <w:top w:val="none" w:sz="0" w:space="0" w:color="auto"/>
                <w:left w:val="none" w:sz="0" w:space="0" w:color="auto"/>
                <w:bottom w:val="none" w:sz="0" w:space="0" w:color="auto"/>
                <w:right w:val="none" w:sz="0" w:space="0" w:color="auto"/>
              </w:divBdr>
            </w:div>
          </w:divsChild>
        </w:div>
        <w:div w:id="1872036822">
          <w:marLeft w:val="0"/>
          <w:marRight w:val="0"/>
          <w:marTop w:val="75"/>
          <w:marBottom w:val="0"/>
          <w:divBdr>
            <w:top w:val="none" w:sz="0" w:space="0" w:color="auto"/>
            <w:left w:val="none" w:sz="0" w:space="0" w:color="auto"/>
            <w:bottom w:val="none" w:sz="0" w:space="0" w:color="auto"/>
            <w:right w:val="none" w:sz="0" w:space="0" w:color="auto"/>
          </w:divBdr>
        </w:div>
        <w:div w:id="951204404">
          <w:marLeft w:val="0"/>
          <w:marRight w:val="0"/>
          <w:marTop w:val="0"/>
          <w:marBottom w:val="0"/>
          <w:divBdr>
            <w:top w:val="none" w:sz="0" w:space="0" w:color="auto"/>
            <w:left w:val="none" w:sz="0" w:space="0" w:color="auto"/>
            <w:bottom w:val="none" w:sz="0" w:space="0" w:color="auto"/>
            <w:right w:val="none" w:sz="0" w:space="0" w:color="auto"/>
          </w:divBdr>
          <w:divsChild>
            <w:div w:id="600454429">
              <w:marLeft w:val="0"/>
              <w:marRight w:val="45"/>
              <w:marTop w:val="0"/>
              <w:marBottom w:val="0"/>
              <w:divBdr>
                <w:top w:val="none" w:sz="0" w:space="0" w:color="auto"/>
                <w:left w:val="none" w:sz="0" w:space="0" w:color="auto"/>
                <w:bottom w:val="none" w:sz="0" w:space="0" w:color="auto"/>
                <w:right w:val="none" w:sz="0" w:space="0" w:color="auto"/>
              </w:divBdr>
            </w:div>
          </w:divsChild>
        </w:div>
        <w:div w:id="743835605">
          <w:marLeft w:val="0"/>
          <w:marRight w:val="0"/>
          <w:marTop w:val="0"/>
          <w:marBottom w:val="0"/>
          <w:divBdr>
            <w:top w:val="none" w:sz="0" w:space="0" w:color="auto"/>
            <w:left w:val="none" w:sz="0" w:space="0" w:color="auto"/>
            <w:bottom w:val="none" w:sz="0" w:space="0" w:color="auto"/>
            <w:right w:val="none" w:sz="0" w:space="0" w:color="auto"/>
          </w:divBdr>
          <w:divsChild>
            <w:div w:id="2124226617">
              <w:marLeft w:val="0"/>
              <w:marRight w:val="45"/>
              <w:marTop w:val="0"/>
              <w:marBottom w:val="0"/>
              <w:divBdr>
                <w:top w:val="none" w:sz="0" w:space="0" w:color="auto"/>
                <w:left w:val="none" w:sz="0" w:space="0" w:color="auto"/>
                <w:bottom w:val="none" w:sz="0" w:space="0" w:color="auto"/>
                <w:right w:val="none" w:sz="0" w:space="0" w:color="auto"/>
              </w:divBdr>
            </w:div>
          </w:divsChild>
        </w:div>
        <w:div w:id="1229069915">
          <w:marLeft w:val="0"/>
          <w:marRight w:val="0"/>
          <w:marTop w:val="0"/>
          <w:marBottom w:val="0"/>
          <w:divBdr>
            <w:top w:val="none" w:sz="0" w:space="0" w:color="auto"/>
            <w:left w:val="none" w:sz="0" w:space="0" w:color="auto"/>
            <w:bottom w:val="none" w:sz="0" w:space="0" w:color="auto"/>
            <w:right w:val="none" w:sz="0" w:space="0" w:color="auto"/>
          </w:divBdr>
          <w:divsChild>
            <w:div w:id="151677898">
              <w:marLeft w:val="0"/>
              <w:marRight w:val="45"/>
              <w:marTop w:val="0"/>
              <w:marBottom w:val="0"/>
              <w:divBdr>
                <w:top w:val="none" w:sz="0" w:space="0" w:color="auto"/>
                <w:left w:val="none" w:sz="0" w:space="0" w:color="auto"/>
                <w:bottom w:val="none" w:sz="0" w:space="0" w:color="auto"/>
                <w:right w:val="none" w:sz="0" w:space="0" w:color="auto"/>
              </w:divBdr>
            </w:div>
          </w:divsChild>
        </w:div>
        <w:div w:id="638262074">
          <w:marLeft w:val="0"/>
          <w:marRight w:val="0"/>
          <w:marTop w:val="75"/>
          <w:marBottom w:val="0"/>
          <w:divBdr>
            <w:top w:val="none" w:sz="0" w:space="0" w:color="auto"/>
            <w:left w:val="none" w:sz="0" w:space="0" w:color="auto"/>
            <w:bottom w:val="none" w:sz="0" w:space="0" w:color="auto"/>
            <w:right w:val="none" w:sz="0" w:space="0" w:color="auto"/>
          </w:divBdr>
        </w:div>
        <w:div w:id="1912499672">
          <w:marLeft w:val="0"/>
          <w:marRight w:val="0"/>
          <w:marTop w:val="0"/>
          <w:marBottom w:val="0"/>
          <w:divBdr>
            <w:top w:val="none" w:sz="0" w:space="0" w:color="auto"/>
            <w:left w:val="none" w:sz="0" w:space="0" w:color="auto"/>
            <w:bottom w:val="none" w:sz="0" w:space="0" w:color="auto"/>
            <w:right w:val="none" w:sz="0" w:space="0" w:color="auto"/>
          </w:divBdr>
          <w:divsChild>
            <w:div w:id="18824970">
              <w:marLeft w:val="0"/>
              <w:marRight w:val="45"/>
              <w:marTop w:val="0"/>
              <w:marBottom w:val="0"/>
              <w:divBdr>
                <w:top w:val="none" w:sz="0" w:space="0" w:color="auto"/>
                <w:left w:val="none" w:sz="0" w:space="0" w:color="auto"/>
                <w:bottom w:val="none" w:sz="0" w:space="0" w:color="auto"/>
                <w:right w:val="none" w:sz="0" w:space="0" w:color="auto"/>
              </w:divBdr>
            </w:div>
          </w:divsChild>
        </w:div>
        <w:div w:id="490097368">
          <w:marLeft w:val="0"/>
          <w:marRight w:val="0"/>
          <w:marTop w:val="75"/>
          <w:marBottom w:val="0"/>
          <w:divBdr>
            <w:top w:val="none" w:sz="0" w:space="0" w:color="auto"/>
            <w:left w:val="none" w:sz="0" w:space="0" w:color="auto"/>
            <w:bottom w:val="none" w:sz="0" w:space="0" w:color="auto"/>
            <w:right w:val="none" w:sz="0" w:space="0" w:color="auto"/>
          </w:divBdr>
        </w:div>
        <w:div w:id="2045209844">
          <w:marLeft w:val="0"/>
          <w:marRight w:val="0"/>
          <w:marTop w:val="0"/>
          <w:marBottom w:val="0"/>
          <w:divBdr>
            <w:top w:val="none" w:sz="0" w:space="0" w:color="auto"/>
            <w:left w:val="none" w:sz="0" w:space="0" w:color="auto"/>
            <w:bottom w:val="none" w:sz="0" w:space="0" w:color="auto"/>
            <w:right w:val="none" w:sz="0" w:space="0" w:color="auto"/>
          </w:divBdr>
          <w:divsChild>
            <w:div w:id="1458984475">
              <w:marLeft w:val="0"/>
              <w:marRight w:val="45"/>
              <w:marTop w:val="0"/>
              <w:marBottom w:val="0"/>
              <w:divBdr>
                <w:top w:val="none" w:sz="0" w:space="0" w:color="auto"/>
                <w:left w:val="none" w:sz="0" w:space="0" w:color="auto"/>
                <w:bottom w:val="none" w:sz="0" w:space="0" w:color="auto"/>
                <w:right w:val="none" w:sz="0" w:space="0" w:color="auto"/>
              </w:divBdr>
            </w:div>
          </w:divsChild>
        </w:div>
        <w:div w:id="53818285">
          <w:marLeft w:val="0"/>
          <w:marRight w:val="0"/>
          <w:marTop w:val="75"/>
          <w:marBottom w:val="0"/>
          <w:divBdr>
            <w:top w:val="none" w:sz="0" w:space="0" w:color="auto"/>
            <w:left w:val="none" w:sz="0" w:space="0" w:color="auto"/>
            <w:bottom w:val="none" w:sz="0" w:space="0" w:color="auto"/>
            <w:right w:val="none" w:sz="0" w:space="0" w:color="auto"/>
          </w:divBdr>
        </w:div>
        <w:div w:id="814834953">
          <w:marLeft w:val="0"/>
          <w:marRight w:val="0"/>
          <w:marTop w:val="0"/>
          <w:marBottom w:val="0"/>
          <w:divBdr>
            <w:top w:val="none" w:sz="0" w:space="0" w:color="auto"/>
            <w:left w:val="none" w:sz="0" w:space="0" w:color="auto"/>
            <w:bottom w:val="none" w:sz="0" w:space="0" w:color="auto"/>
            <w:right w:val="none" w:sz="0" w:space="0" w:color="auto"/>
          </w:divBdr>
          <w:divsChild>
            <w:div w:id="2053462067">
              <w:marLeft w:val="0"/>
              <w:marRight w:val="45"/>
              <w:marTop w:val="0"/>
              <w:marBottom w:val="0"/>
              <w:divBdr>
                <w:top w:val="none" w:sz="0" w:space="0" w:color="auto"/>
                <w:left w:val="none" w:sz="0" w:space="0" w:color="auto"/>
                <w:bottom w:val="none" w:sz="0" w:space="0" w:color="auto"/>
                <w:right w:val="none" w:sz="0" w:space="0" w:color="auto"/>
              </w:divBdr>
            </w:div>
          </w:divsChild>
        </w:div>
        <w:div w:id="539786721">
          <w:marLeft w:val="0"/>
          <w:marRight w:val="0"/>
          <w:marTop w:val="75"/>
          <w:marBottom w:val="0"/>
          <w:divBdr>
            <w:top w:val="none" w:sz="0" w:space="0" w:color="auto"/>
            <w:left w:val="none" w:sz="0" w:space="0" w:color="auto"/>
            <w:bottom w:val="none" w:sz="0" w:space="0" w:color="auto"/>
            <w:right w:val="none" w:sz="0" w:space="0" w:color="auto"/>
          </w:divBdr>
        </w:div>
        <w:div w:id="1070613093">
          <w:marLeft w:val="0"/>
          <w:marRight w:val="0"/>
          <w:marTop w:val="0"/>
          <w:marBottom w:val="0"/>
          <w:divBdr>
            <w:top w:val="none" w:sz="0" w:space="0" w:color="auto"/>
            <w:left w:val="none" w:sz="0" w:space="0" w:color="auto"/>
            <w:bottom w:val="none" w:sz="0" w:space="0" w:color="auto"/>
            <w:right w:val="none" w:sz="0" w:space="0" w:color="auto"/>
          </w:divBdr>
          <w:divsChild>
            <w:div w:id="1515998211">
              <w:marLeft w:val="0"/>
              <w:marRight w:val="45"/>
              <w:marTop w:val="0"/>
              <w:marBottom w:val="0"/>
              <w:divBdr>
                <w:top w:val="none" w:sz="0" w:space="0" w:color="auto"/>
                <w:left w:val="none" w:sz="0" w:space="0" w:color="auto"/>
                <w:bottom w:val="none" w:sz="0" w:space="0" w:color="auto"/>
                <w:right w:val="none" w:sz="0" w:space="0" w:color="auto"/>
              </w:divBdr>
            </w:div>
          </w:divsChild>
        </w:div>
        <w:div w:id="1361468982">
          <w:marLeft w:val="0"/>
          <w:marRight w:val="0"/>
          <w:marTop w:val="0"/>
          <w:marBottom w:val="0"/>
          <w:divBdr>
            <w:top w:val="none" w:sz="0" w:space="0" w:color="auto"/>
            <w:left w:val="none" w:sz="0" w:space="0" w:color="auto"/>
            <w:bottom w:val="none" w:sz="0" w:space="0" w:color="auto"/>
            <w:right w:val="none" w:sz="0" w:space="0" w:color="auto"/>
          </w:divBdr>
          <w:divsChild>
            <w:div w:id="807086525">
              <w:marLeft w:val="0"/>
              <w:marRight w:val="45"/>
              <w:marTop w:val="0"/>
              <w:marBottom w:val="0"/>
              <w:divBdr>
                <w:top w:val="none" w:sz="0" w:space="0" w:color="auto"/>
                <w:left w:val="none" w:sz="0" w:space="0" w:color="auto"/>
                <w:bottom w:val="none" w:sz="0" w:space="0" w:color="auto"/>
                <w:right w:val="none" w:sz="0" w:space="0" w:color="auto"/>
              </w:divBdr>
            </w:div>
          </w:divsChild>
        </w:div>
        <w:div w:id="1487747676">
          <w:marLeft w:val="0"/>
          <w:marRight w:val="0"/>
          <w:marTop w:val="75"/>
          <w:marBottom w:val="0"/>
          <w:divBdr>
            <w:top w:val="none" w:sz="0" w:space="0" w:color="auto"/>
            <w:left w:val="none" w:sz="0" w:space="0" w:color="auto"/>
            <w:bottom w:val="none" w:sz="0" w:space="0" w:color="auto"/>
            <w:right w:val="none" w:sz="0" w:space="0" w:color="auto"/>
          </w:divBdr>
        </w:div>
        <w:div w:id="2050035572">
          <w:marLeft w:val="0"/>
          <w:marRight w:val="0"/>
          <w:marTop w:val="0"/>
          <w:marBottom w:val="0"/>
          <w:divBdr>
            <w:top w:val="none" w:sz="0" w:space="0" w:color="auto"/>
            <w:left w:val="none" w:sz="0" w:space="0" w:color="auto"/>
            <w:bottom w:val="none" w:sz="0" w:space="0" w:color="auto"/>
            <w:right w:val="none" w:sz="0" w:space="0" w:color="auto"/>
          </w:divBdr>
          <w:divsChild>
            <w:div w:id="1926911936">
              <w:marLeft w:val="0"/>
              <w:marRight w:val="45"/>
              <w:marTop w:val="0"/>
              <w:marBottom w:val="0"/>
              <w:divBdr>
                <w:top w:val="none" w:sz="0" w:space="0" w:color="auto"/>
                <w:left w:val="none" w:sz="0" w:space="0" w:color="auto"/>
                <w:bottom w:val="none" w:sz="0" w:space="0" w:color="auto"/>
                <w:right w:val="none" w:sz="0" w:space="0" w:color="auto"/>
              </w:divBdr>
            </w:div>
          </w:divsChild>
        </w:div>
        <w:div w:id="1957178977">
          <w:marLeft w:val="0"/>
          <w:marRight w:val="0"/>
          <w:marTop w:val="75"/>
          <w:marBottom w:val="0"/>
          <w:divBdr>
            <w:top w:val="none" w:sz="0" w:space="0" w:color="auto"/>
            <w:left w:val="none" w:sz="0" w:space="0" w:color="auto"/>
            <w:bottom w:val="none" w:sz="0" w:space="0" w:color="auto"/>
            <w:right w:val="none" w:sz="0" w:space="0" w:color="auto"/>
          </w:divBdr>
        </w:div>
        <w:div w:id="1607499012">
          <w:marLeft w:val="0"/>
          <w:marRight w:val="0"/>
          <w:marTop w:val="0"/>
          <w:marBottom w:val="0"/>
          <w:divBdr>
            <w:top w:val="none" w:sz="0" w:space="0" w:color="auto"/>
            <w:left w:val="none" w:sz="0" w:space="0" w:color="auto"/>
            <w:bottom w:val="none" w:sz="0" w:space="0" w:color="auto"/>
            <w:right w:val="none" w:sz="0" w:space="0" w:color="auto"/>
          </w:divBdr>
          <w:divsChild>
            <w:div w:id="1719014714">
              <w:marLeft w:val="0"/>
              <w:marRight w:val="45"/>
              <w:marTop w:val="0"/>
              <w:marBottom w:val="0"/>
              <w:divBdr>
                <w:top w:val="none" w:sz="0" w:space="0" w:color="auto"/>
                <w:left w:val="none" w:sz="0" w:space="0" w:color="auto"/>
                <w:bottom w:val="none" w:sz="0" w:space="0" w:color="auto"/>
                <w:right w:val="none" w:sz="0" w:space="0" w:color="auto"/>
              </w:divBdr>
            </w:div>
          </w:divsChild>
        </w:div>
        <w:div w:id="827208751">
          <w:marLeft w:val="0"/>
          <w:marRight w:val="0"/>
          <w:marTop w:val="75"/>
          <w:marBottom w:val="0"/>
          <w:divBdr>
            <w:top w:val="none" w:sz="0" w:space="0" w:color="auto"/>
            <w:left w:val="none" w:sz="0" w:space="0" w:color="auto"/>
            <w:bottom w:val="none" w:sz="0" w:space="0" w:color="auto"/>
            <w:right w:val="none" w:sz="0" w:space="0" w:color="auto"/>
          </w:divBdr>
        </w:div>
        <w:div w:id="909847278">
          <w:marLeft w:val="0"/>
          <w:marRight w:val="0"/>
          <w:marTop w:val="0"/>
          <w:marBottom w:val="0"/>
          <w:divBdr>
            <w:top w:val="none" w:sz="0" w:space="0" w:color="auto"/>
            <w:left w:val="none" w:sz="0" w:space="0" w:color="auto"/>
            <w:bottom w:val="none" w:sz="0" w:space="0" w:color="auto"/>
            <w:right w:val="none" w:sz="0" w:space="0" w:color="auto"/>
          </w:divBdr>
          <w:divsChild>
            <w:div w:id="36205014">
              <w:marLeft w:val="0"/>
              <w:marRight w:val="45"/>
              <w:marTop w:val="0"/>
              <w:marBottom w:val="0"/>
              <w:divBdr>
                <w:top w:val="none" w:sz="0" w:space="0" w:color="auto"/>
                <w:left w:val="none" w:sz="0" w:space="0" w:color="auto"/>
                <w:bottom w:val="none" w:sz="0" w:space="0" w:color="auto"/>
                <w:right w:val="none" w:sz="0" w:space="0" w:color="auto"/>
              </w:divBdr>
            </w:div>
          </w:divsChild>
        </w:div>
        <w:div w:id="123429206">
          <w:marLeft w:val="0"/>
          <w:marRight w:val="0"/>
          <w:marTop w:val="75"/>
          <w:marBottom w:val="0"/>
          <w:divBdr>
            <w:top w:val="none" w:sz="0" w:space="0" w:color="auto"/>
            <w:left w:val="none" w:sz="0" w:space="0" w:color="auto"/>
            <w:bottom w:val="none" w:sz="0" w:space="0" w:color="auto"/>
            <w:right w:val="none" w:sz="0" w:space="0" w:color="auto"/>
          </w:divBdr>
        </w:div>
        <w:div w:id="1270043233">
          <w:marLeft w:val="0"/>
          <w:marRight w:val="0"/>
          <w:marTop w:val="0"/>
          <w:marBottom w:val="0"/>
          <w:divBdr>
            <w:top w:val="none" w:sz="0" w:space="0" w:color="auto"/>
            <w:left w:val="none" w:sz="0" w:space="0" w:color="auto"/>
            <w:bottom w:val="none" w:sz="0" w:space="0" w:color="auto"/>
            <w:right w:val="none" w:sz="0" w:space="0" w:color="auto"/>
          </w:divBdr>
          <w:divsChild>
            <w:div w:id="1115489993">
              <w:marLeft w:val="0"/>
              <w:marRight w:val="45"/>
              <w:marTop w:val="0"/>
              <w:marBottom w:val="0"/>
              <w:divBdr>
                <w:top w:val="none" w:sz="0" w:space="0" w:color="auto"/>
                <w:left w:val="none" w:sz="0" w:space="0" w:color="auto"/>
                <w:bottom w:val="none" w:sz="0" w:space="0" w:color="auto"/>
                <w:right w:val="none" w:sz="0" w:space="0" w:color="auto"/>
              </w:divBdr>
            </w:div>
          </w:divsChild>
        </w:div>
        <w:div w:id="1826895730">
          <w:marLeft w:val="0"/>
          <w:marRight w:val="0"/>
          <w:marTop w:val="75"/>
          <w:marBottom w:val="0"/>
          <w:divBdr>
            <w:top w:val="none" w:sz="0" w:space="0" w:color="auto"/>
            <w:left w:val="none" w:sz="0" w:space="0" w:color="auto"/>
            <w:bottom w:val="none" w:sz="0" w:space="0" w:color="auto"/>
            <w:right w:val="none" w:sz="0" w:space="0" w:color="auto"/>
          </w:divBdr>
        </w:div>
        <w:div w:id="89133189">
          <w:marLeft w:val="0"/>
          <w:marRight w:val="0"/>
          <w:marTop w:val="0"/>
          <w:marBottom w:val="0"/>
          <w:divBdr>
            <w:top w:val="none" w:sz="0" w:space="0" w:color="auto"/>
            <w:left w:val="none" w:sz="0" w:space="0" w:color="auto"/>
            <w:bottom w:val="none" w:sz="0" w:space="0" w:color="auto"/>
            <w:right w:val="none" w:sz="0" w:space="0" w:color="auto"/>
          </w:divBdr>
          <w:divsChild>
            <w:div w:id="719017863">
              <w:marLeft w:val="0"/>
              <w:marRight w:val="45"/>
              <w:marTop w:val="0"/>
              <w:marBottom w:val="0"/>
              <w:divBdr>
                <w:top w:val="none" w:sz="0" w:space="0" w:color="auto"/>
                <w:left w:val="none" w:sz="0" w:space="0" w:color="auto"/>
                <w:bottom w:val="none" w:sz="0" w:space="0" w:color="auto"/>
                <w:right w:val="none" w:sz="0" w:space="0" w:color="auto"/>
              </w:divBdr>
            </w:div>
          </w:divsChild>
        </w:div>
        <w:div w:id="1073428867">
          <w:marLeft w:val="0"/>
          <w:marRight w:val="0"/>
          <w:marTop w:val="75"/>
          <w:marBottom w:val="0"/>
          <w:divBdr>
            <w:top w:val="none" w:sz="0" w:space="0" w:color="auto"/>
            <w:left w:val="none" w:sz="0" w:space="0" w:color="auto"/>
            <w:bottom w:val="none" w:sz="0" w:space="0" w:color="auto"/>
            <w:right w:val="none" w:sz="0" w:space="0" w:color="auto"/>
          </w:divBdr>
        </w:div>
        <w:div w:id="1334912081">
          <w:marLeft w:val="0"/>
          <w:marRight w:val="0"/>
          <w:marTop w:val="0"/>
          <w:marBottom w:val="0"/>
          <w:divBdr>
            <w:top w:val="none" w:sz="0" w:space="0" w:color="auto"/>
            <w:left w:val="none" w:sz="0" w:space="0" w:color="auto"/>
            <w:bottom w:val="none" w:sz="0" w:space="0" w:color="auto"/>
            <w:right w:val="none" w:sz="0" w:space="0" w:color="auto"/>
          </w:divBdr>
          <w:divsChild>
            <w:div w:id="1581058187">
              <w:marLeft w:val="0"/>
              <w:marRight w:val="45"/>
              <w:marTop w:val="0"/>
              <w:marBottom w:val="0"/>
              <w:divBdr>
                <w:top w:val="none" w:sz="0" w:space="0" w:color="auto"/>
                <w:left w:val="none" w:sz="0" w:space="0" w:color="auto"/>
                <w:bottom w:val="none" w:sz="0" w:space="0" w:color="auto"/>
                <w:right w:val="none" w:sz="0" w:space="0" w:color="auto"/>
              </w:divBdr>
            </w:div>
          </w:divsChild>
        </w:div>
        <w:div w:id="1435202272">
          <w:marLeft w:val="0"/>
          <w:marRight w:val="0"/>
          <w:marTop w:val="75"/>
          <w:marBottom w:val="0"/>
          <w:divBdr>
            <w:top w:val="none" w:sz="0" w:space="0" w:color="auto"/>
            <w:left w:val="none" w:sz="0" w:space="0" w:color="auto"/>
            <w:bottom w:val="none" w:sz="0" w:space="0" w:color="auto"/>
            <w:right w:val="none" w:sz="0" w:space="0" w:color="auto"/>
          </w:divBdr>
        </w:div>
        <w:div w:id="456215107">
          <w:marLeft w:val="0"/>
          <w:marRight w:val="0"/>
          <w:marTop w:val="0"/>
          <w:marBottom w:val="0"/>
          <w:divBdr>
            <w:top w:val="none" w:sz="0" w:space="0" w:color="auto"/>
            <w:left w:val="none" w:sz="0" w:space="0" w:color="auto"/>
            <w:bottom w:val="none" w:sz="0" w:space="0" w:color="auto"/>
            <w:right w:val="none" w:sz="0" w:space="0" w:color="auto"/>
          </w:divBdr>
          <w:divsChild>
            <w:div w:id="641424508">
              <w:marLeft w:val="0"/>
              <w:marRight w:val="45"/>
              <w:marTop w:val="0"/>
              <w:marBottom w:val="0"/>
              <w:divBdr>
                <w:top w:val="none" w:sz="0" w:space="0" w:color="auto"/>
                <w:left w:val="none" w:sz="0" w:space="0" w:color="auto"/>
                <w:bottom w:val="none" w:sz="0" w:space="0" w:color="auto"/>
                <w:right w:val="none" w:sz="0" w:space="0" w:color="auto"/>
              </w:divBdr>
            </w:div>
          </w:divsChild>
        </w:div>
        <w:div w:id="2136555713">
          <w:marLeft w:val="0"/>
          <w:marRight w:val="0"/>
          <w:marTop w:val="75"/>
          <w:marBottom w:val="0"/>
          <w:divBdr>
            <w:top w:val="none" w:sz="0" w:space="0" w:color="auto"/>
            <w:left w:val="none" w:sz="0" w:space="0" w:color="auto"/>
            <w:bottom w:val="none" w:sz="0" w:space="0" w:color="auto"/>
            <w:right w:val="none" w:sz="0" w:space="0" w:color="auto"/>
          </w:divBdr>
        </w:div>
        <w:div w:id="1530755877">
          <w:marLeft w:val="0"/>
          <w:marRight w:val="0"/>
          <w:marTop w:val="0"/>
          <w:marBottom w:val="0"/>
          <w:divBdr>
            <w:top w:val="none" w:sz="0" w:space="0" w:color="auto"/>
            <w:left w:val="none" w:sz="0" w:space="0" w:color="auto"/>
            <w:bottom w:val="none" w:sz="0" w:space="0" w:color="auto"/>
            <w:right w:val="none" w:sz="0" w:space="0" w:color="auto"/>
          </w:divBdr>
          <w:divsChild>
            <w:div w:id="1397169893">
              <w:marLeft w:val="0"/>
              <w:marRight w:val="45"/>
              <w:marTop w:val="0"/>
              <w:marBottom w:val="0"/>
              <w:divBdr>
                <w:top w:val="none" w:sz="0" w:space="0" w:color="auto"/>
                <w:left w:val="none" w:sz="0" w:space="0" w:color="auto"/>
                <w:bottom w:val="none" w:sz="0" w:space="0" w:color="auto"/>
                <w:right w:val="none" w:sz="0" w:space="0" w:color="auto"/>
              </w:divBdr>
            </w:div>
          </w:divsChild>
        </w:div>
        <w:div w:id="1996689490">
          <w:marLeft w:val="0"/>
          <w:marRight w:val="0"/>
          <w:marTop w:val="75"/>
          <w:marBottom w:val="0"/>
          <w:divBdr>
            <w:top w:val="none" w:sz="0" w:space="0" w:color="auto"/>
            <w:left w:val="none" w:sz="0" w:space="0" w:color="auto"/>
            <w:bottom w:val="none" w:sz="0" w:space="0" w:color="auto"/>
            <w:right w:val="none" w:sz="0" w:space="0" w:color="auto"/>
          </w:divBdr>
        </w:div>
      </w:divsChild>
    </w:div>
    <w:div w:id="661544680">
      <w:bodyDiv w:val="1"/>
      <w:marLeft w:val="0"/>
      <w:marRight w:val="0"/>
      <w:marTop w:val="0"/>
      <w:marBottom w:val="0"/>
      <w:divBdr>
        <w:top w:val="none" w:sz="0" w:space="0" w:color="auto"/>
        <w:left w:val="none" w:sz="0" w:space="0" w:color="auto"/>
        <w:bottom w:val="none" w:sz="0" w:space="0" w:color="auto"/>
        <w:right w:val="none" w:sz="0" w:space="0" w:color="auto"/>
      </w:divBdr>
    </w:div>
    <w:div w:id="669259355">
      <w:bodyDiv w:val="1"/>
      <w:marLeft w:val="0"/>
      <w:marRight w:val="0"/>
      <w:marTop w:val="0"/>
      <w:marBottom w:val="0"/>
      <w:divBdr>
        <w:top w:val="none" w:sz="0" w:space="0" w:color="auto"/>
        <w:left w:val="none" w:sz="0" w:space="0" w:color="auto"/>
        <w:bottom w:val="none" w:sz="0" w:space="0" w:color="auto"/>
        <w:right w:val="none" w:sz="0" w:space="0" w:color="auto"/>
      </w:divBdr>
      <w:divsChild>
        <w:div w:id="967272917">
          <w:marLeft w:val="0"/>
          <w:marRight w:val="0"/>
          <w:marTop w:val="0"/>
          <w:marBottom w:val="0"/>
          <w:divBdr>
            <w:top w:val="none" w:sz="0" w:space="0" w:color="auto"/>
            <w:left w:val="none" w:sz="0" w:space="0" w:color="auto"/>
            <w:bottom w:val="none" w:sz="0" w:space="0" w:color="auto"/>
            <w:right w:val="none" w:sz="0" w:space="0" w:color="auto"/>
          </w:divBdr>
        </w:div>
      </w:divsChild>
    </w:div>
    <w:div w:id="708341447">
      <w:bodyDiv w:val="1"/>
      <w:marLeft w:val="0"/>
      <w:marRight w:val="0"/>
      <w:marTop w:val="0"/>
      <w:marBottom w:val="0"/>
      <w:divBdr>
        <w:top w:val="none" w:sz="0" w:space="0" w:color="auto"/>
        <w:left w:val="none" w:sz="0" w:space="0" w:color="auto"/>
        <w:bottom w:val="none" w:sz="0" w:space="0" w:color="auto"/>
        <w:right w:val="none" w:sz="0" w:space="0" w:color="auto"/>
      </w:divBdr>
      <w:divsChild>
        <w:div w:id="53965069">
          <w:marLeft w:val="0"/>
          <w:marRight w:val="0"/>
          <w:marTop w:val="0"/>
          <w:marBottom w:val="0"/>
          <w:divBdr>
            <w:top w:val="none" w:sz="0" w:space="0" w:color="auto"/>
            <w:left w:val="none" w:sz="0" w:space="0" w:color="auto"/>
            <w:bottom w:val="none" w:sz="0" w:space="0" w:color="auto"/>
            <w:right w:val="none" w:sz="0" w:space="0" w:color="auto"/>
          </w:divBdr>
        </w:div>
      </w:divsChild>
    </w:div>
    <w:div w:id="1061517081">
      <w:bodyDiv w:val="1"/>
      <w:marLeft w:val="0"/>
      <w:marRight w:val="0"/>
      <w:marTop w:val="0"/>
      <w:marBottom w:val="0"/>
      <w:divBdr>
        <w:top w:val="none" w:sz="0" w:space="0" w:color="auto"/>
        <w:left w:val="none" w:sz="0" w:space="0" w:color="auto"/>
        <w:bottom w:val="none" w:sz="0" w:space="0" w:color="auto"/>
        <w:right w:val="none" w:sz="0" w:space="0" w:color="auto"/>
      </w:divBdr>
    </w:div>
    <w:div w:id="1170758662">
      <w:bodyDiv w:val="1"/>
      <w:marLeft w:val="0"/>
      <w:marRight w:val="0"/>
      <w:marTop w:val="0"/>
      <w:marBottom w:val="0"/>
      <w:divBdr>
        <w:top w:val="none" w:sz="0" w:space="0" w:color="auto"/>
        <w:left w:val="none" w:sz="0" w:space="0" w:color="auto"/>
        <w:bottom w:val="none" w:sz="0" w:space="0" w:color="auto"/>
        <w:right w:val="none" w:sz="0" w:space="0" w:color="auto"/>
      </w:divBdr>
      <w:divsChild>
        <w:div w:id="1796292898">
          <w:marLeft w:val="0"/>
          <w:marRight w:val="0"/>
          <w:marTop w:val="0"/>
          <w:marBottom w:val="0"/>
          <w:divBdr>
            <w:top w:val="none" w:sz="0" w:space="0" w:color="auto"/>
            <w:left w:val="none" w:sz="0" w:space="0" w:color="auto"/>
            <w:bottom w:val="none" w:sz="0" w:space="0" w:color="auto"/>
            <w:right w:val="none" w:sz="0" w:space="0" w:color="auto"/>
          </w:divBdr>
        </w:div>
        <w:div w:id="1057899173">
          <w:marLeft w:val="0"/>
          <w:marRight w:val="0"/>
          <w:marTop w:val="75"/>
          <w:marBottom w:val="0"/>
          <w:divBdr>
            <w:top w:val="none" w:sz="0" w:space="0" w:color="auto"/>
            <w:left w:val="none" w:sz="0" w:space="0" w:color="auto"/>
            <w:bottom w:val="none" w:sz="0" w:space="0" w:color="auto"/>
            <w:right w:val="none" w:sz="0" w:space="0" w:color="auto"/>
          </w:divBdr>
        </w:div>
        <w:div w:id="1357776392">
          <w:marLeft w:val="0"/>
          <w:marRight w:val="0"/>
          <w:marTop w:val="75"/>
          <w:marBottom w:val="0"/>
          <w:divBdr>
            <w:top w:val="none" w:sz="0" w:space="0" w:color="auto"/>
            <w:left w:val="none" w:sz="0" w:space="0" w:color="auto"/>
            <w:bottom w:val="none" w:sz="0" w:space="0" w:color="auto"/>
            <w:right w:val="none" w:sz="0" w:space="0" w:color="auto"/>
          </w:divBdr>
        </w:div>
        <w:div w:id="612246187">
          <w:marLeft w:val="0"/>
          <w:marRight w:val="0"/>
          <w:marTop w:val="0"/>
          <w:marBottom w:val="0"/>
          <w:divBdr>
            <w:top w:val="none" w:sz="0" w:space="0" w:color="auto"/>
            <w:left w:val="none" w:sz="0" w:space="0" w:color="auto"/>
            <w:bottom w:val="none" w:sz="0" w:space="0" w:color="auto"/>
            <w:right w:val="none" w:sz="0" w:space="0" w:color="auto"/>
          </w:divBdr>
          <w:divsChild>
            <w:div w:id="1652513716">
              <w:marLeft w:val="0"/>
              <w:marRight w:val="45"/>
              <w:marTop w:val="0"/>
              <w:marBottom w:val="0"/>
              <w:divBdr>
                <w:top w:val="none" w:sz="0" w:space="0" w:color="auto"/>
                <w:left w:val="none" w:sz="0" w:space="0" w:color="auto"/>
                <w:bottom w:val="none" w:sz="0" w:space="0" w:color="auto"/>
                <w:right w:val="none" w:sz="0" w:space="0" w:color="auto"/>
              </w:divBdr>
            </w:div>
          </w:divsChild>
        </w:div>
        <w:div w:id="366369704">
          <w:marLeft w:val="0"/>
          <w:marRight w:val="0"/>
          <w:marTop w:val="75"/>
          <w:marBottom w:val="0"/>
          <w:divBdr>
            <w:top w:val="none" w:sz="0" w:space="0" w:color="auto"/>
            <w:left w:val="none" w:sz="0" w:space="0" w:color="auto"/>
            <w:bottom w:val="none" w:sz="0" w:space="0" w:color="auto"/>
            <w:right w:val="none" w:sz="0" w:space="0" w:color="auto"/>
          </w:divBdr>
        </w:div>
        <w:div w:id="39717108">
          <w:marLeft w:val="0"/>
          <w:marRight w:val="0"/>
          <w:marTop w:val="0"/>
          <w:marBottom w:val="0"/>
          <w:divBdr>
            <w:top w:val="none" w:sz="0" w:space="0" w:color="auto"/>
            <w:left w:val="none" w:sz="0" w:space="0" w:color="auto"/>
            <w:bottom w:val="none" w:sz="0" w:space="0" w:color="auto"/>
            <w:right w:val="none" w:sz="0" w:space="0" w:color="auto"/>
          </w:divBdr>
          <w:divsChild>
            <w:div w:id="1345090214">
              <w:marLeft w:val="0"/>
              <w:marRight w:val="45"/>
              <w:marTop w:val="0"/>
              <w:marBottom w:val="0"/>
              <w:divBdr>
                <w:top w:val="none" w:sz="0" w:space="0" w:color="auto"/>
                <w:left w:val="none" w:sz="0" w:space="0" w:color="auto"/>
                <w:bottom w:val="none" w:sz="0" w:space="0" w:color="auto"/>
                <w:right w:val="none" w:sz="0" w:space="0" w:color="auto"/>
              </w:divBdr>
            </w:div>
          </w:divsChild>
        </w:div>
        <w:div w:id="367223147">
          <w:marLeft w:val="0"/>
          <w:marRight w:val="0"/>
          <w:marTop w:val="75"/>
          <w:marBottom w:val="0"/>
          <w:divBdr>
            <w:top w:val="none" w:sz="0" w:space="0" w:color="auto"/>
            <w:left w:val="none" w:sz="0" w:space="0" w:color="auto"/>
            <w:bottom w:val="none" w:sz="0" w:space="0" w:color="auto"/>
            <w:right w:val="none" w:sz="0" w:space="0" w:color="auto"/>
          </w:divBdr>
        </w:div>
        <w:div w:id="1682664522">
          <w:marLeft w:val="0"/>
          <w:marRight w:val="0"/>
          <w:marTop w:val="75"/>
          <w:marBottom w:val="0"/>
          <w:divBdr>
            <w:top w:val="none" w:sz="0" w:space="0" w:color="auto"/>
            <w:left w:val="none" w:sz="0" w:space="0" w:color="auto"/>
            <w:bottom w:val="none" w:sz="0" w:space="0" w:color="auto"/>
            <w:right w:val="none" w:sz="0" w:space="0" w:color="auto"/>
          </w:divBdr>
        </w:div>
        <w:div w:id="1818261331">
          <w:marLeft w:val="0"/>
          <w:marRight w:val="0"/>
          <w:marTop w:val="0"/>
          <w:marBottom w:val="0"/>
          <w:divBdr>
            <w:top w:val="none" w:sz="0" w:space="0" w:color="auto"/>
            <w:left w:val="none" w:sz="0" w:space="0" w:color="auto"/>
            <w:bottom w:val="none" w:sz="0" w:space="0" w:color="auto"/>
            <w:right w:val="none" w:sz="0" w:space="0" w:color="auto"/>
          </w:divBdr>
          <w:divsChild>
            <w:div w:id="1771705431">
              <w:marLeft w:val="0"/>
              <w:marRight w:val="45"/>
              <w:marTop w:val="0"/>
              <w:marBottom w:val="0"/>
              <w:divBdr>
                <w:top w:val="none" w:sz="0" w:space="0" w:color="auto"/>
                <w:left w:val="none" w:sz="0" w:space="0" w:color="auto"/>
                <w:bottom w:val="none" w:sz="0" w:space="0" w:color="auto"/>
                <w:right w:val="none" w:sz="0" w:space="0" w:color="auto"/>
              </w:divBdr>
            </w:div>
          </w:divsChild>
        </w:div>
        <w:div w:id="1227953648">
          <w:marLeft w:val="0"/>
          <w:marRight w:val="0"/>
          <w:marTop w:val="75"/>
          <w:marBottom w:val="0"/>
          <w:divBdr>
            <w:top w:val="none" w:sz="0" w:space="0" w:color="auto"/>
            <w:left w:val="none" w:sz="0" w:space="0" w:color="auto"/>
            <w:bottom w:val="none" w:sz="0" w:space="0" w:color="auto"/>
            <w:right w:val="none" w:sz="0" w:space="0" w:color="auto"/>
          </w:divBdr>
        </w:div>
        <w:div w:id="1774663430">
          <w:marLeft w:val="0"/>
          <w:marRight w:val="0"/>
          <w:marTop w:val="0"/>
          <w:marBottom w:val="0"/>
          <w:divBdr>
            <w:top w:val="none" w:sz="0" w:space="0" w:color="auto"/>
            <w:left w:val="none" w:sz="0" w:space="0" w:color="auto"/>
            <w:bottom w:val="none" w:sz="0" w:space="0" w:color="auto"/>
            <w:right w:val="none" w:sz="0" w:space="0" w:color="auto"/>
          </w:divBdr>
          <w:divsChild>
            <w:div w:id="777988358">
              <w:marLeft w:val="0"/>
              <w:marRight w:val="45"/>
              <w:marTop w:val="0"/>
              <w:marBottom w:val="0"/>
              <w:divBdr>
                <w:top w:val="none" w:sz="0" w:space="0" w:color="auto"/>
                <w:left w:val="none" w:sz="0" w:space="0" w:color="auto"/>
                <w:bottom w:val="none" w:sz="0" w:space="0" w:color="auto"/>
                <w:right w:val="none" w:sz="0" w:space="0" w:color="auto"/>
              </w:divBdr>
            </w:div>
          </w:divsChild>
        </w:div>
        <w:div w:id="1848592433">
          <w:marLeft w:val="0"/>
          <w:marRight w:val="0"/>
          <w:marTop w:val="75"/>
          <w:marBottom w:val="0"/>
          <w:divBdr>
            <w:top w:val="none" w:sz="0" w:space="0" w:color="auto"/>
            <w:left w:val="none" w:sz="0" w:space="0" w:color="auto"/>
            <w:bottom w:val="none" w:sz="0" w:space="0" w:color="auto"/>
            <w:right w:val="none" w:sz="0" w:space="0" w:color="auto"/>
          </w:divBdr>
        </w:div>
        <w:div w:id="1504738677">
          <w:marLeft w:val="0"/>
          <w:marRight w:val="0"/>
          <w:marTop w:val="0"/>
          <w:marBottom w:val="0"/>
          <w:divBdr>
            <w:top w:val="none" w:sz="0" w:space="0" w:color="auto"/>
            <w:left w:val="none" w:sz="0" w:space="0" w:color="auto"/>
            <w:bottom w:val="none" w:sz="0" w:space="0" w:color="auto"/>
            <w:right w:val="none" w:sz="0" w:space="0" w:color="auto"/>
          </w:divBdr>
          <w:divsChild>
            <w:div w:id="408308316">
              <w:marLeft w:val="0"/>
              <w:marRight w:val="45"/>
              <w:marTop w:val="0"/>
              <w:marBottom w:val="0"/>
              <w:divBdr>
                <w:top w:val="none" w:sz="0" w:space="0" w:color="auto"/>
                <w:left w:val="none" w:sz="0" w:space="0" w:color="auto"/>
                <w:bottom w:val="none" w:sz="0" w:space="0" w:color="auto"/>
                <w:right w:val="none" w:sz="0" w:space="0" w:color="auto"/>
              </w:divBdr>
            </w:div>
          </w:divsChild>
        </w:div>
        <w:div w:id="465589493">
          <w:marLeft w:val="0"/>
          <w:marRight w:val="0"/>
          <w:marTop w:val="75"/>
          <w:marBottom w:val="0"/>
          <w:divBdr>
            <w:top w:val="none" w:sz="0" w:space="0" w:color="auto"/>
            <w:left w:val="none" w:sz="0" w:space="0" w:color="auto"/>
            <w:bottom w:val="none" w:sz="0" w:space="0" w:color="auto"/>
            <w:right w:val="none" w:sz="0" w:space="0" w:color="auto"/>
          </w:divBdr>
        </w:div>
        <w:div w:id="1303118832">
          <w:marLeft w:val="0"/>
          <w:marRight w:val="0"/>
          <w:marTop w:val="0"/>
          <w:marBottom w:val="0"/>
          <w:divBdr>
            <w:top w:val="none" w:sz="0" w:space="0" w:color="auto"/>
            <w:left w:val="none" w:sz="0" w:space="0" w:color="auto"/>
            <w:bottom w:val="none" w:sz="0" w:space="0" w:color="auto"/>
            <w:right w:val="none" w:sz="0" w:space="0" w:color="auto"/>
          </w:divBdr>
          <w:divsChild>
            <w:div w:id="1810318970">
              <w:marLeft w:val="0"/>
              <w:marRight w:val="45"/>
              <w:marTop w:val="0"/>
              <w:marBottom w:val="0"/>
              <w:divBdr>
                <w:top w:val="none" w:sz="0" w:space="0" w:color="auto"/>
                <w:left w:val="none" w:sz="0" w:space="0" w:color="auto"/>
                <w:bottom w:val="none" w:sz="0" w:space="0" w:color="auto"/>
                <w:right w:val="none" w:sz="0" w:space="0" w:color="auto"/>
              </w:divBdr>
            </w:div>
          </w:divsChild>
        </w:div>
        <w:div w:id="542399904">
          <w:marLeft w:val="0"/>
          <w:marRight w:val="0"/>
          <w:marTop w:val="75"/>
          <w:marBottom w:val="0"/>
          <w:divBdr>
            <w:top w:val="none" w:sz="0" w:space="0" w:color="auto"/>
            <w:left w:val="none" w:sz="0" w:space="0" w:color="auto"/>
            <w:bottom w:val="none" w:sz="0" w:space="0" w:color="auto"/>
            <w:right w:val="none" w:sz="0" w:space="0" w:color="auto"/>
          </w:divBdr>
        </w:div>
        <w:div w:id="1513376996">
          <w:marLeft w:val="0"/>
          <w:marRight w:val="0"/>
          <w:marTop w:val="0"/>
          <w:marBottom w:val="0"/>
          <w:divBdr>
            <w:top w:val="none" w:sz="0" w:space="0" w:color="auto"/>
            <w:left w:val="none" w:sz="0" w:space="0" w:color="auto"/>
            <w:bottom w:val="none" w:sz="0" w:space="0" w:color="auto"/>
            <w:right w:val="none" w:sz="0" w:space="0" w:color="auto"/>
          </w:divBdr>
          <w:divsChild>
            <w:div w:id="1783039419">
              <w:marLeft w:val="0"/>
              <w:marRight w:val="45"/>
              <w:marTop w:val="0"/>
              <w:marBottom w:val="0"/>
              <w:divBdr>
                <w:top w:val="none" w:sz="0" w:space="0" w:color="auto"/>
                <w:left w:val="none" w:sz="0" w:space="0" w:color="auto"/>
                <w:bottom w:val="none" w:sz="0" w:space="0" w:color="auto"/>
                <w:right w:val="none" w:sz="0" w:space="0" w:color="auto"/>
              </w:divBdr>
            </w:div>
          </w:divsChild>
        </w:div>
        <w:div w:id="1539201197">
          <w:marLeft w:val="0"/>
          <w:marRight w:val="0"/>
          <w:marTop w:val="75"/>
          <w:marBottom w:val="0"/>
          <w:divBdr>
            <w:top w:val="none" w:sz="0" w:space="0" w:color="auto"/>
            <w:left w:val="none" w:sz="0" w:space="0" w:color="auto"/>
            <w:bottom w:val="none" w:sz="0" w:space="0" w:color="auto"/>
            <w:right w:val="none" w:sz="0" w:space="0" w:color="auto"/>
          </w:divBdr>
        </w:div>
        <w:div w:id="885721942">
          <w:marLeft w:val="0"/>
          <w:marRight w:val="0"/>
          <w:marTop w:val="0"/>
          <w:marBottom w:val="0"/>
          <w:divBdr>
            <w:top w:val="none" w:sz="0" w:space="0" w:color="auto"/>
            <w:left w:val="none" w:sz="0" w:space="0" w:color="auto"/>
            <w:bottom w:val="none" w:sz="0" w:space="0" w:color="auto"/>
            <w:right w:val="none" w:sz="0" w:space="0" w:color="auto"/>
          </w:divBdr>
          <w:divsChild>
            <w:div w:id="152718793">
              <w:marLeft w:val="0"/>
              <w:marRight w:val="45"/>
              <w:marTop w:val="0"/>
              <w:marBottom w:val="0"/>
              <w:divBdr>
                <w:top w:val="none" w:sz="0" w:space="0" w:color="auto"/>
                <w:left w:val="none" w:sz="0" w:space="0" w:color="auto"/>
                <w:bottom w:val="none" w:sz="0" w:space="0" w:color="auto"/>
                <w:right w:val="none" w:sz="0" w:space="0" w:color="auto"/>
              </w:divBdr>
            </w:div>
          </w:divsChild>
        </w:div>
        <w:div w:id="2092314435">
          <w:marLeft w:val="0"/>
          <w:marRight w:val="0"/>
          <w:marTop w:val="75"/>
          <w:marBottom w:val="0"/>
          <w:divBdr>
            <w:top w:val="none" w:sz="0" w:space="0" w:color="auto"/>
            <w:left w:val="none" w:sz="0" w:space="0" w:color="auto"/>
            <w:bottom w:val="none" w:sz="0" w:space="0" w:color="auto"/>
            <w:right w:val="none" w:sz="0" w:space="0" w:color="auto"/>
          </w:divBdr>
        </w:div>
        <w:div w:id="549809103">
          <w:marLeft w:val="0"/>
          <w:marRight w:val="0"/>
          <w:marTop w:val="0"/>
          <w:marBottom w:val="0"/>
          <w:divBdr>
            <w:top w:val="none" w:sz="0" w:space="0" w:color="auto"/>
            <w:left w:val="none" w:sz="0" w:space="0" w:color="auto"/>
            <w:bottom w:val="none" w:sz="0" w:space="0" w:color="auto"/>
            <w:right w:val="none" w:sz="0" w:space="0" w:color="auto"/>
          </w:divBdr>
          <w:divsChild>
            <w:div w:id="664553811">
              <w:marLeft w:val="0"/>
              <w:marRight w:val="45"/>
              <w:marTop w:val="0"/>
              <w:marBottom w:val="0"/>
              <w:divBdr>
                <w:top w:val="none" w:sz="0" w:space="0" w:color="auto"/>
                <w:left w:val="none" w:sz="0" w:space="0" w:color="auto"/>
                <w:bottom w:val="none" w:sz="0" w:space="0" w:color="auto"/>
                <w:right w:val="none" w:sz="0" w:space="0" w:color="auto"/>
              </w:divBdr>
            </w:div>
          </w:divsChild>
        </w:div>
        <w:div w:id="2117822118">
          <w:marLeft w:val="0"/>
          <w:marRight w:val="0"/>
          <w:marTop w:val="75"/>
          <w:marBottom w:val="0"/>
          <w:divBdr>
            <w:top w:val="none" w:sz="0" w:space="0" w:color="auto"/>
            <w:left w:val="none" w:sz="0" w:space="0" w:color="auto"/>
            <w:bottom w:val="none" w:sz="0" w:space="0" w:color="auto"/>
            <w:right w:val="none" w:sz="0" w:space="0" w:color="auto"/>
          </w:divBdr>
        </w:div>
        <w:div w:id="331564072">
          <w:marLeft w:val="0"/>
          <w:marRight w:val="0"/>
          <w:marTop w:val="0"/>
          <w:marBottom w:val="0"/>
          <w:divBdr>
            <w:top w:val="none" w:sz="0" w:space="0" w:color="auto"/>
            <w:left w:val="none" w:sz="0" w:space="0" w:color="auto"/>
            <w:bottom w:val="none" w:sz="0" w:space="0" w:color="auto"/>
            <w:right w:val="none" w:sz="0" w:space="0" w:color="auto"/>
          </w:divBdr>
          <w:divsChild>
            <w:div w:id="170486805">
              <w:marLeft w:val="0"/>
              <w:marRight w:val="45"/>
              <w:marTop w:val="0"/>
              <w:marBottom w:val="0"/>
              <w:divBdr>
                <w:top w:val="none" w:sz="0" w:space="0" w:color="auto"/>
                <w:left w:val="none" w:sz="0" w:space="0" w:color="auto"/>
                <w:bottom w:val="none" w:sz="0" w:space="0" w:color="auto"/>
                <w:right w:val="none" w:sz="0" w:space="0" w:color="auto"/>
              </w:divBdr>
            </w:div>
          </w:divsChild>
        </w:div>
        <w:div w:id="1327317685">
          <w:marLeft w:val="0"/>
          <w:marRight w:val="0"/>
          <w:marTop w:val="75"/>
          <w:marBottom w:val="0"/>
          <w:divBdr>
            <w:top w:val="none" w:sz="0" w:space="0" w:color="auto"/>
            <w:left w:val="none" w:sz="0" w:space="0" w:color="auto"/>
            <w:bottom w:val="none" w:sz="0" w:space="0" w:color="auto"/>
            <w:right w:val="none" w:sz="0" w:space="0" w:color="auto"/>
          </w:divBdr>
        </w:div>
        <w:div w:id="817461423">
          <w:marLeft w:val="0"/>
          <w:marRight w:val="0"/>
          <w:marTop w:val="0"/>
          <w:marBottom w:val="0"/>
          <w:divBdr>
            <w:top w:val="none" w:sz="0" w:space="0" w:color="auto"/>
            <w:left w:val="none" w:sz="0" w:space="0" w:color="auto"/>
            <w:bottom w:val="none" w:sz="0" w:space="0" w:color="auto"/>
            <w:right w:val="none" w:sz="0" w:space="0" w:color="auto"/>
          </w:divBdr>
          <w:divsChild>
            <w:div w:id="649406401">
              <w:marLeft w:val="0"/>
              <w:marRight w:val="45"/>
              <w:marTop w:val="0"/>
              <w:marBottom w:val="0"/>
              <w:divBdr>
                <w:top w:val="none" w:sz="0" w:space="0" w:color="auto"/>
                <w:left w:val="none" w:sz="0" w:space="0" w:color="auto"/>
                <w:bottom w:val="none" w:sz="0" w:space="0" w:color="auto"/>
                <w:right w:val="none" w:sz="0" w:space="0" w:color="auto"/>
              </w:divBdr>
            </w:div>
          </w:divsChild>
        </w:div>
        <w:div w:id="10497367">
          <w:marLeft w:val="0"/>
          <w:marRight w:val="0"/>
          <w:marTop w:val="75"/>
          <w:marBottom w:val="0"/>
          <w:divBdr>
            <w:top w:val="none" w:sz="0" w:space="0" w:color="auto"/>
            <w:left w:val="none" w:sz="0" w:space="0" w:color="auto"/>
            <w:bottom w:val="none" w:sz="0" w:space="0" w:color="auto"/>
            <w:right w:val="none" w:sz="0" w:space="0" w:color="auto"/>
          </w:divBdr>
        </w:div>
        <w:div w:id="2013138816">
          <w:marLeft w:val="0"/>
          <w:marRight w:val="0"/>
          <w:marTop w:val="0"/>
          <w:marBottom w:val="0"/>
          <w:divBdr>
            <w:top w:val="none" w:sz="0" w:space="0" w:color="auto"/>
            <w:left w:val="none" w:sz="0" w:space="0" w:color="auto"/>
            <w:bottom w:val="none" w:sz="0" w:space="0" w:color="auto"/>
            <w:right w:val="none" w:sz="0" w:space="0" w:color="auto"/>
          </w:divBdr>
          <w:divsChild>
            <w:div w:id="1821922036">
              <w:marLeft w:val="0"/>
              <w:marRight w:val="45"/>
              <w:marTop w:val="0"/>
              <w:marBottom w:val="0"/>
              <w:divBdr>
                <w:top w:val="none" w:sz="0" w:space="0" w:color="auto"/>
                <w:left w:val="none" w:sz="0" w:space="0" w:color="auto"/>
                <w:bottom w:val="none" w:sz="0" w:space="0" w:color="auto"/>
                <w:right w:val="none" w:sz="0" w:space="0" w:color="auto"/>
              </w:divBdr>
            </w:div>
          </w:divsChild>
        </w:div>
        <w:div w:id="950933337">
          <w:marLeft w:val="0"/>
          <w:marRight w:val="0"/>
          <w:marTop w:val="75"/>
          <w:marBottom w:val="0"/>
          <w:divBdr>
            <w:top w:val="none" w:sz="0" w:space="0" w:color="auto"/>
            <w:left w:val="none" w:sz="0" w:space="0" w:color="auto"/>
            <w:bottom w:val="none" w:sz="0" w:space="0" w:color="auto"/>
            <w:right w:val="none" w:sz="0" w:space="0" w:color="auto"/>
          </w:divBdr>
        </w:div>
        <w:div w:id="162665345">
          <w:marLeft w:val="0"/>
          <w:marRight w:val="0"/>
          <w:marTop w:val="0"/>
          <w:marBottom w:val="0"/>
          <w:divBdr>
            <w:top w:val="none" w:sz="0" w:space="0" w:color="auto"/>
            <w:left w:val="none" w:sz="0" w:space="0" w:color="auto"/>
            <w:bottom w:val="none" w:sz="0" w:space="0" w:color="auto"/>
            <w:right w:val="none" w:sz="0" w:space="0" w:color="auto"/>
          </w:divBdr>
          <w:divsChild>
            <w:div w:id="1156334247">
              <w:marLeft w:val="0"/>
              <w:marRight w:val="45"/>
              <w:marTop w:val="0"/>
              <w:marBottom w:val="0"/>
              <w:divBdr>
                <w:top w:val="none" w:sz="0" w:space="0" w:color="auto"/>
                <w:left w:val="none" w:sz="0" w:space="0" w:color="auto"/>
                <w:bottom w:val="none" w:sz="0" w:space="0" w:color="auto"/>
                <w:right w:val="none" w:sz="0" w:space="0" w:color="auto"/>
              </w:divBdr>
            </w:div>
          </w:divsChild>
        </w:div>
        <w:div w:id="1490173946">
          <w:marLeft w:val="0"/>
          <w:marRight w:val="0"/>
          <w:marTop w:val="75"/>
          <w:marBottom w:val="0"/>
          <w:divBdr>
            <w:top w:val="none" w:sz="0" w:space="0" w:color="auto"/>
            <w:left w:val="none" w:sz="0" w:space="0" w:color="auto"/>
            <w:bottom w:val="none" w:sz="0" w:space="0" w:color="auto"/>
            <w:right w:val="none" w:sz="0" w:space="0" w:color="auto"/>
          </w:divBdr>
        </w:div>
        <w:div w:id="1573586012">
          <w:marLeft w:val="0"/>
          <w:marRight w:val="0"/>
          <w:marTop w:val="0"/>
          <w:marBottom w:val="0"/>
          <w:divBdr>
            <w:top w:val="none" w:sz="0" w:space="0" w:color="auto"/>
            <w:left w:val="none" w:sz="0" w:space="0" w:color="auto"/>
            <w:bottom w:val="none" w:sz="0" w:space="0" w:color="auto"/>
            <w:right w:val="none" w:sz="0" w:space="0" w:color="auto"/>
          </w:divBdr>
          <w:divsChild>
            <w:div w:id="1773435591">
              <w:marLeft w:val="0"/>
              <w:marRight w:val="45"/>
              <w:marTop w:val="0"/>
              <w:marBottom w:val="0"/>
              <w:divBdr>
                <w:top w:val="none" w:sz="0" w:space="0" w:color="auto"/>
                <w:left w:val="none" w:sz="0" w:space="0" w:color="auto"/>
                <w:bottom w:val="none" w:sz="0" w:space="0" w:color="auto"/>
                <w:right w:val="none" w:sz="0" w:space="0" w:color="auto"/>
              </w:divBdr>
            </w:div>
          </w:divsChild>
        </w:div>
        <w:div w:id="1075519257">
          <w:marLeft w:val="0"/>
          <w:marRight w:val="0"/>
          <w:marTop w:val="75"/>
          <w:marBottom w:val="0"/>
          <w:divBdr>
            <w:top w:val="none" w:sz="0" w:space="0" w:color="auto"/>
            <w:left w:val="none" w:sz="0" w:space="0" w:color="auto"/>
            <w:bottom w:val="none" w:sz="0" w:space="0" w:color="auto"/>
            <w:right w:val="none" w:sz="0" w:space="0" w:color="auto"/>
          </w:divBdr>
        </w:div>
        <w:div w:id="1406032411">
          <w:marLeft w:val="0"/>
          <w:marRight w:val="0"/>
          <w:marTop w:val="0"/>
          <w:marBottom w:val="0"/>
          <w:divBdr>
            <w:top w:val="none" w:sz="0" w:space="0" w:color="auto"/>
            <w:left w:val="none" w:sz="0" w:space="0" w:color="auto"/>
            <w:bottom w:val="none" w:sz="0" w:space="0" w:color="auto"/>
            <w:right w:val="none" w:sz="0" w:space="0" w:color="auto"/>
          </w:divBdr>
          <w:divsChild>
            <w:div w:id="628049103">
              <w:marLeft w:val="0"/>
              <w:marRight w:val="45"/>
              <w:marTop w:val="0"/>
              <w:marBottom w:val="0"/>
              <w:divBdr>
                <w:top w:val="none" w:sz="0" w:space="0" w:color="auto"/>
                <w:left w:val="none" w:sz="0" w:space="0" w:color="auto"/>
                <w:bottom w:val="none" w:sz="0" w:space="0" w:color="auto"/>
                <w:right w:val="none" w:sz="0" w:space="0" w:color="auto"/>
              </w:divBdr>
            </w:div>
          </w:divsChild>
        </w:div>
        <w:div w:id="1926450321">
          <w:marLeft w:val="0"/>
          <w:marRight w:val="0"/>
          <w:marTop w:val="75"/>
          <w:marBottom w:val="0"/>
          <w:divBdr>
            <w:top w:val="none" w:sz="0" w:space="0" w:color="auto"/>
            <w:left w:val="none" w:sz="0" w:space="0" w:color="auto"/>
            <w:bottom w:val="none" w:sz="0" w:space="0" w:color="auto"/>
            <w:right w:val="none" w:sz="0" w:space="0" w:color="auto"/>
          </w:divBdr>
        </w:div>
        <w:div w:id="1950817766">
          <w:marLeft w:val="0"/>
          <w:marRight w:val="0"/>
          <w:marTop w:val="0"/>
          <w:marBottom w:val="0"/>
          <w:divBdr>
            <w:top w:val="none" w:sz="0" w:space="0" w:color="auto"/>
            <w:left w:val="none" w:sz="0" w:space="0" w:color="auto"/>
            <w:bottom w:val="none" w:sz="0" w:space="0" w:color="auto"/>
            <w:right w:val="none" w:sz="0" w:space="0" w:color="auto"/>
          </w:divBdr>
          <w:divsChild>
            <w:div w:id="1720396979">
              <w:marLeft w:val="0"/>
              <w:marRight w:val="45"/>
              <w:marTop w:val="0"/>
              <w:marBottom w:val="0"/>
              <w:divBdr>
                <w:top w:val="none" w:sz="0" w:space="0" w:color="auto"/>
                <w:left w:val="none" w:sz="0" w:space="0" w:color="auto"/>
                <w:bottom w:val="none" w:sz="0" w:space="0" w:color="auto"/>
                <w:right w:val="none" w:sz="0" w:space="0" w:color="auto"/>
              </w:divBdr>
            </w:div>
          </w:divsChild>
        </w:div>
        <w:div w:id="65540473">
          <w:marLeft w:val="0"/>
          <w:marRight w:val="0"/>
          <w:marTop w:val="75"/>
          <w:marBottom w:val="0"/>
          <w:divBdr>
            <w:top w:val="none" w:sz="0" w:space="0" w:color="auto"/>
            <w:left w:val="none" w:sz="0" w:space="0" w:color="auto"/>
            <w:bottom w:val="none" w:sz="0" w:space="0" w:color="auto"/>
            <w:right w:val="none" w:sz="0" w:space="0" w:color="auto"/>
          </w:divBdr>
        </w:div>
        <w:div w:id="727992415">
          <w:marLeft w:val="0"/>
          <w:marRight w:val="0"/>
          <w:marTop w:val="0"/>
          <w:marBottom w:val="0"/>
          <w:divBdr>
            <w:top w:val="none" w:sz="0" w:space="0" w:color="auto"/>
            <w:left w:val="none" w:sz="0" w:space="0" w:color="auto"/>
            <w:bottom w:val="none" w:sz="0" w:space="0" w:color="auto"/>
            <w:right w:val="none" w:sz="0" w:space="0" w:color="auto"/>
          </w:divBdr>
          <w:divsChild>
            <w:div w:id="1460149695">
              <w:marLeft w:val="0"/>
              <w:marRight w:val="45"/>
              <w:marTop w:val="0"/>
              <w:marBottom w:val="0"/>
              <w:divBdr>
                <w:top w:val="none" w:sz="0" w:space="0" w:color="auto"/>
                <w:left w:val="none" w:sz="0" w:space="0" w:color="auto"/>
                <w:bottom w:val="none" w:sz="0" w:space="0" w:color="auto"/>
                <w:right w:val="none" w:sz="0" w:space="0" w:color="auto"/>
              </w:divBdr>
            </w:div>
          </w:divsChild>
        </w:div>
        <w:div w:id="12341495">
          <w:marLeft w:val="0"/>
          <w:marRight w:val="0"/>
          <w:marTop w:val="75"/>
          <w:marBottom w:val="0"/>
          <w:divBdr>
            <w:top w:val="none" w:sz="0" w:space="0" w:color="auto"/>
            <w:left w:val="none" w:sz="0" w:space="0" w:color="auto"/>
            <w:bottom w:val="none" w:sz="0" w:space="0" w:color="auto"/>
            <w:right w:val="none" w:sz="0" w:space="0" w:color="auto"/>
          </w:divBdr>
        </w:div>
        <w:div w:id="1486583620">
          <w:marLeft w:val="0"/>
          <w:marRight w:val="0"/>
          <w:marTop w:val="0"/>
          <w:marBottom w:val="0"/>
          <w:divBdr>
            <w:top w:val="none" w:sz="0" w:space="0" w:color="auto"/>
            <w:left w:val="none" w:sz="0" w:space="0" w:color="auto"/>
            <w:bottom w:val="none" w:sz="0" w:space="0" w:color="auto"/>
            <w:right w:val="none" w:sz="0" w:space="0" w:color="auto"/>
          </w:divBdr>
          <w:divsChild>
            <w:div w:id="869496035">
              <w:marLeft w:val="0"/>
              <w:marRight w:val="45"/>
              <w:marTop w:val="0"/>
              <w:marBottom w:val="0"/>
              <w:divBdr>
                <w:top w:val="none" w:sz="0" w:space="0" w:color="auto"/>
                <w:left w:val="none" w:sz="0" w:space="0" w:color="auto"/>
                <w:bottom w:val="none" w:sz="0" w:space="0" w:color="auto"/>
                <w:right w:val="none" w:sz="0" w:space="0" w:color="auto"/>
              </w:divBdr>
            </w:div>
          </w:divsChild>
        </w:div>
        <w:div w:id="566570423">
          <w:marLeft w:val="0"/>
          <w:marRight w:val="0"/>
          <w:marTop w:val="75"/>
          <w:marBottom w:val="0"/>
          <w:divBdr>
            <w:top w:val="none" w:sz="0" w:space="0" w:color="auto"/>
            <w:left w:val="none" w:sz="0" w:space="0" w:color="auto"/>
            <w:bottom w:val="none" w:sz="0" w:space="0" w:color="auto"/>
            <w:right w:val="none" w:sz="0" w:space="0" w:color="auto"/>
          </w:divBdr>
        </w:div>
        <w:div w:id="1109088332">
          <w:marLeft w:val="0"/>
          <w:marRight w:val="0"/>
          <w:marTop w:val="0"/>
          <w:marBottom w:val="0"/>
          <w:divBdr>
            <w:top w:val="none" w:sz="0" w:space="0" w:color="auto"/>
            <w:left w:val="none" w:sz="0" w:space="0" w:color="auto"/>
            <w:bottom w:val="none" w:sz="0" w:space="0" w:color="auto"/>
            <w:right w:val="none" w:sz="0" w:space="0" w:color="auto"/>
          </w:divBdr>
          <w:divsChild>
            <w:div w:id="1639148947">
              <w:marLeft w:val="0"/>
              <w:marRight w:val="45"/>
              <w:marTop w:val="0"/>
              <w:marBottom w:val="0"/>
              <w:divBdr>
                <w:top w:val="none" w:sz="0" w:space="0" w:color="auto"/>
                <w:left w:val="none" w:sz="0" w:space="0" w:color="auto"/>
                <w:bottom w:val="none" w:sz="0" w:space="0" w:color="auto"/>
                <w:right w:val="none" w:sz="0" w:space="0" w:color="auto"/>
              </w:divBdr>
            </w:div>
          </w:divsChild>
        </w:div>
        <w:div w:id="2070302588">
          <w:marLeft w:val="0"/>
          <w:marRight w:val="0"/>
          <w:marTop w:val="75"/>
          <w:marBottom w:val="0"/>
          <w:divBdr>
            <w:top w:val="none" w:sz="0" w:space="0" w:color="auto"/>
            <w:left w:val="none" w:sz="0" w:space="0" w:color="auto"/>
            <w:bottom w:val="none" w:sz="0" w:space="0" w:color="auto"/>
            <w:right w:val="none" w:sz="0" w:space="0" w:color="auto"/>
          </w:divBdr>
        </w:div>
        <w:div w:id="781847443">
          <w:marLeft w:val="0"/>
          <w:marRight w:val="0"/>
          <w:marTop w:val="0"/>
          <w:marBottom w:val="0"/>
          <w:divBdr>
            <w:top w:val="none" w:sz="0" w:space="0" w:color="auto"/>
            <w:left w:val="none" w:sz="0" w:space="0" w:color="auto"/>
            <w:bottom w:val="none" w:sz="0" w:space="0" w:color="auto"/>
            <w:right w:val="none" w:sz="0" w:space="0" w:color="auto"/>
          </w:divBdr>
          <w:divsChild>
            <w:div w:id="1912887133">
              <w:marLeft w:val="0"/>
              <w:marRight w:val="45"/>
              <w:marTop w:val="0"/>
              <w:marBottom w:val="0"/>
              <w:divBdr>
                <w:top w:val="none" w:sz="0" w:space="0" w:color="auto"/>
                <w:left w:val="none" w:sz="0" w:space="0" w:color="auto"/>
                <w:bottom w:val="none" w:sz="0" w:space="0" w:color="auto"/>
                <w:right w:val="none" w:sz="0" w:space="0" w:color="auto"/>
              </w:divBdr>
            </w:div>
          </w:divsChild>
        </w:div>
        <w:div w:id="74590415">
          <w:marLeft w:val="0"/>
          <w:marRight w:val="0"/>
          <w:marTop w:val="75"/>
          <w:marBottom w:val="0"/>
          <w:divBdr>
            <w:top w:val="none" w:sz="0" w:space="0" w:color="auto"/>
            <w:left w:val="none" w:sz="0" w:space="0" w:color="auto"/>
            <w:bottom w:val="none" w:sz="0" w:space="0" w:color="auto"/>
            <w:right w:val="none" w:sz="0" w:space="0" w:color="auto"/>
          </w:divBdr>
        </w:div>
        <w:div w:id="796071437">
          <w:marLeft w:val="0"/>
          <w:marRight w:val="0"/>
          <w:marTop w:val="0"/>
          <w:marBottom w:val="0"/>
          <w:divBdr>
            <w:top w:val="none" w:sz="0" w:space="0" w:color="auto"/>
            <w:left w:val="none" w:sz="0" w:space="0" w:color="auto"/>
            <w:bottom w:val="none" w:sz="0" w:space="0" w:color="auto"/>
            <w:right w:val="none" w:sz="0" w:space="0" w:color="auto"/>
          </w:divBdr>
          <w:divsChild>
            <w:div w:id="616520558">
              <w:marLeft w:val="0"/>
              <w:marRight w:val="45"/>
              <w:marTop w:val="0"/>
              <w:marBottom w:val="0"/>
              <w:divBdr>
                <w:top w:val="none" w:sz="0" w:space="0" w:color="auto"/>
                <w:left w:val="none" w:sz="0" w:space="0" w:color="auto"/>
                <w:bottom w:val="none" w:sz="0" w:space="0" w:color="auto"/>
                <w:right w:val="none" w:sz="0" w:space="0" w:color="auto"/>
              </w:divBdr>
            </w:div>
          </w:divsChild>
        </w:div>
        <w:div w:id="1938631905">
          <w:marLeft w:val="0"/>
          <w:marRight w:val="0"/>
          <w:marTop w:val="75"/>
          <w:marBottom w:val="0"/>
          <w:divBdr>
            <w:top w:val="none" w:sz="0" w:space="0" w:color="auto"/>
            <w:left w:val="none" w:sz="0" w:space="0" w:color="auto"/>
            <w:bottom w:val="none" w:sz="0" w:space="0" w:color="auto"/>
            <w:right w:val="none" w:sz="0" w:space="0" w:color="auto"/>
          </w:divBdr>
        </w:div>
        <w:div w:id="1690180514">
          <w:marLeft w:val="0"/>
          <w:marRight w:val="0"/>
          <w:marTop w:val="0"/>
          <w:marBottom w:val="0"/>
          <w:divBdr>
            <w:top w:val="none" w:sz="0" w:space="0" w:color="auto"/>
            <w:left w:val="none" w:sz="0" w:space="0" w:color="auto"/>
            <w:bottom w:val="none" w:sz="0" w:space="0" w:color="auto"/>
            <w:right w:val="none" w:sz="0" w:space="0" w:color="auto"/>
          </w:divBdr>
          <w:divsChild>
            <w:div w:id="1410613702">
              <w:marLeft w:val="0"/>
              <w:marRight w:val="45"/>
              <w:marTop w:val="0"/>
              <w:marBottom w:val="0"/>
              <w:divBdr>
                <w:top w:val="none" w:sz="0" w:space="0" w:color="auto"/>
                <w:left w:val="none" w:sz="0" w:space="0" w:color="auto"/>
                <w:bottom w:val="none" w:sz="0" w:space="0" w:color="auto"/>
                <w:right w:val="none" w:sz="0" w:space="0" w:color="auto"/>
              </w:divBdr>
            </w:div>
          </w:divsChild>
        </w:div>
        <w:div w:id="482041733">
          <w:marLeft w:val="0"/>
          <w:marRight w:val="0"/>
          <w:marTop w:val="75"/>
          <w:marBottom w:val="0"/>
          <w:divBdr>
            <w:top w:val="none" w:sz="0" w:space="0" w:color="auto"/>
            <w:left w:val="none" w:sz="0" w:space="0" w:color="auto"/>
            <w:bottom w:val="none" w:sz="0" w:space="0" w:color="auto"/>
            <w:right w:val="none" w:sz="0" w:space="0" w:color="auto"/>
          </w:divBdr>
        </w:div>
        <w:div w:id="1068528343">
          <w:marLeft w:val="0"/>
          <w:marRight w:val="0"/>
          <w:marTop w:val="0"/>
          <w:marBottom w:val="0"/>
          <w:divBdr>
            <w:top w:val="none" w:sz="0" w:space="0" w:color="auto"/>
            <w:left w:val="none" w:sz="0" w:space="0" w:color="auto"/>
            <w:bottom w:val="none" w:sz="0" w:space="0" w:color="auto"/>
            <w:right w:val="none" w:sz="0" w:space="0" w:color="auto"/>
          </w:divBdr>
          <w:divsChild>
            <w:div w:id="412624720">
              <w:marLeft w:val="0"/>
              <w:marRight w:val="45"/>
              <w:marTop w:val="0"/>
              <w:marBottom w:val="0"/>
              <w:divBdr>
                <w:top w:val="none" w:sz="0" w:space="0" w:color="auto"/>
                <w:left w:val="none" w:sz="0" w:space="0" w:color="auto"/>
                <w:bottom w:val="none" w:sz="0" w:space="0" w:color="auto"/>
                <w:right w:val="none" w:sz="0" w:space="0" w:color="auto"/>
              </w:divBdr>
            </w:div>
          </w:divsChild>
        </w:div>
        <w:div w:id="1265770169">
          <w:marLeft w:val="0"/>
          <w:marRight w:val="0"/>
          <w:marTop w:val="75"/>
          <w:marBottom w:val="0"/>
          <w:divBdr>
            <w:top w:val="none" w:sz="0" w:space="0" w:color="auto"/>
            <w:left w:val="none" w:sz="0" w:space="0" w:color="auto"/>
            <w:bottom w:val="none" w:sz="0" w:space="0" w:color="auto"/>
            <w:right w:val="none" w:sz="0" w:space="0" w:color="auto"/>
          </w:divBdr>
        </w:div>
        <w:div w:id="444426880">
          <w:marLeft w:val="0"/>
          <w:marRight w:val="0"/>
          <w:marTop w:val="0"/>
          <w:marBottom w:val="0"/>
          <w:divBdr>
            <w:top w:val="none" w:sz="0" w:space="0" w:color="auto"/>
            <w:left w:val="none" w:sz="0" w:space="0" w:color="auto"/>
            <w:bottom w:val="none" w:sz="0" w:space="0" w:color="auto"/>
            <w:right w:val="none" w:sz="0" w:space="0" w:color="auto"/>
          </w:divBdr>
          <w:divsChild>
            <w:div w:id="685325610">
              <w:marLeft w:val="0"/>
              <w:marRight w:val="45"/>
              <w:marTop w:val="0"/>
              <w:marBottom w:val="0"/>
              <w:divBdr>
                <w:top w:val="none" w:sz="0" w:space="0" w:color="auto"/>
                <w:left w:val="none" w:sz="0" w:space="0" w:color="auto"/>
                <w:bottom w:val="none" w:sz="0" w:space="0" w:color="auto"/>
                <w:right w:val="none" w:sz="0" w:space="0" w:color="auto"/>
              </w:divBdr>
            </w:div>
          </w:divsChild>
        </w:div>
        <w:div w:id="1208181792">
          <w:marLeft w:val="0"/>
          <w:marRight w:val="0"/>
          <w:marTop w:val="75"/>
          <w:marBottom w:val="0"/>
          <w:divBdr>
            <w:top w:val="none" w:sz="0" w:space="0" w:color="auto"/>
            <w:left w:val="none" w:sz="0" w:space="0" w:color="auto"/>
            <w:bottom w:val="none" w:sz="0" w:space="0" w:color="auto"/>
            <w:right w:val="none" w:sz="0" w:space="0" w:color="auto"/>
          </w:divBdr>
        </w:div>
        <w:div w:id="1415979809">
          <w:marLeft w:val="0"/>
          <w:marRight w:val="0"/>
          <w:marTop w:val="75"/>
          <w:marBottom w:val="0"/>
          <w:divBdr>
            <w:top w:val="none" w:sz="0" w:space="0" w:color="auto"/>
            <w:left w:val="none" w:sz="0" w:space="0" w:color="auto"/>
            <w:bottom w:val="none" w:sz="0" w:space="0" w:color="auto"/>
            <w:right w:val="none" w:sz="0" w:space="0" w:color="auto"/>
          </w:divBdr>
        </w:div>
        <w:div w:id="928121379">
          <w:marLeft w:val="0"/>
          <w:marRight w:val="0"/>
          <w:marTop w:val="0"/>
          <w:marBottom w:val="0"/>
          <w:divBdr>
            <w:top w:val="none" w:sz="0" w:space="0" w:color="auto"/>
            <w:left w:val="none" w:sz="0" w:space="0" w:color="auto"/>
            <w:bottom w:val="none" w:sz="0" w:space="0" w:color="auto"/>
            <w:right w:val="none" w:sz="0" w:space="0" w:color="auto"/>
          </w:divBdr>
          <w:divsChild>
            <w:div w:id="757410260">
              <w:marLeft w:val="0"/>
              <w:marRight w:val="45"/>
              <w:marTop w:val="0"/>
              <w:marBottom w:val="0"/>
              <w:divBdr>
                <w:top w:val="none" w:sz="0" w:space="0" w:color="auto"/>
                <w:left w:val="none" w:sz="0" w:space="0" w:color="auto"/>
                <w:bottom w:val="none" w:sz="0" w:space="0" w:color="auto"/>
                <w:right w:val="none" w:sz="0" w:space="0" w:color="auto"/>
              </w:divBdr>
            </w:div>
          </w:divsChild>
        </w:div>
        <w:div w:id="2139519595">
          <w:marLeft w:val="0"/>
          <w:marRight w:val="0"/>
          <w:marTop w:val="75"/>
          <w:marBottom w:val="0"/>
          <w:divBdr>
            <w:top w:val="none" w:sz="0" w:space="0" w:color="auto"/>
            <w:left w:val="none" w:sz="0" w:space="0" w:color="auto"/>
            <w:bottom w:val="none" w:sz="0" w:space="0" w:color="auto"/>
            <w:right w:val="none" w:sz="0" w:space="0" w:color="auto"/>
          </w:divBdr>
        </w:div>
        <w:div w:id="373844612">
          <w:marLeft w:val="0"/>
          <w:marRight w:val="0"/>
          <w:marTop w:val="0"/>
          <w:marBottom w:val="0"/>
          <w:divBdr>
            <w:top w:val="none" w:sz="0" w:space="0" w:color="auto"/>
            <w:left w:val="none" w:sz="0" w:space="0" w:color="auto"/>
            <w:bottom w:val="none" w:sz="0" w:space="0" w:color="auto"/>
            <w:right w:val="none" w:sz="0" w:space="0" w:color="auto"/>
          </w:divBdr>
          <w:divsChild>
            <w:div w:id="30423275">
              <w:marLeft w:val="0"/>
              <w:marRight w:val="45"/>
              <w:marTop w:val="0"/>
              <w:marBottom w:val="0"/>
              <w:divBdr>
                <w:top w:val="none" w:sz="0" w:space="0" w:color="auto"/>
                <w:left w:val="none" w:sz="0" w:space="0" w:color="auto"/>
                <w:bottom w:val="none" w:sz="0" w:space="0" w:color="auto"/>
                <w:right w:val="none" w:sz="0" w:space="0" w:color="auto"/>
              </w:divBdr>
            </w:div>
          </w:divsChild>
        </w:div>
        <w:div w:id="2003922479">
          <w:marLeft w:val="0"/>
          <w:marRight w:val="0"/>
          <w:marTop w:val="75"/>
          <w:marBottom w:val="0"/>
          <w:divBdr>
            <w:top w:val="none" w:sz="0" w:space="0" w:color="auto"/>
            <w:left w:val="none" w:sz="0" w:space="0" w:color="auto"/>
            <w:bottom w:val="none" w:sz="0" w:space="0" w:color="auto"/>
            <w:right w:val="none" w:sz="0" w:space="0" w:color="auto"/>
          </w:divBdr>
        </w:div>
        <w:div w:id="294532409">
          <w:marLeft w:val="0"/>
          <w:marRight w:val="0"/>
          <w:marTop w:val="0"/>
          <w:marBottom w:val="0"/>
          <w:divBdr>
            <w:top w:val="none" w:sz="0" w:space="0" w:color="auto"/>
            <w:left w:val="none" w:sz="0" w:space="0" w:color="auto"/>
            <w:bottom w:val="none" w:sz="0" w:space="0" w:color="auto"/>
            <w:right w:val="none" w:sz="0" w:space="0" w:color="auto"/>
          </w:divBdr>
          <w:divsChild>
            <w:div w:id="997347531">
              <w:marLeft w:val="0"/>
              <w:marRight w:val="45"/>
              <w:marTop w:val="0"/>
              <w:marBottom w:val="0"/>
              <w:divBdr>
                <w:top w:val="none" w:sz="0" w:space="0" w:color="auto"/>
                <w:left w:val="none" w:sz="0" w:space="0" w:color="auto"/>
                <w:bottom w:val="none" w:sz="0" w:space="0" w:color="auto"/>
                <w:right w:val="none" w:sz="0" w:space="0" w:color="auto"/>
              </w:divBdr>
            </w:div>
          </w:divsChild>
        </w:div>
        <w:div w:id="1132753901">
          <w:marLeft w:val="0"/>
          <w:marRight w:val="0"/>
          <w:marTop w:val="0"/>
          <w:marBottom w:val="0"/>
          <w:divBdr>
            <w:top w:val="none" w:sz="0" w:space="0" w:color="auto"/>
            <w:left w:val="none" w:sz="0" w:space="0" w:color="auto"/>
            <w:bottom w:val="none" w:sz="0" w:space="0" w:color="auto"/>
            <w:right w:val="none" w:sz="0" w:space="0" w:color="auto"/>
          </w:divBdr>
          <w:divsChild>
            <w:div w:id="1616208661">
              <w:marLeft w:val="0"/>
              <w:marRight w:val="45"/>
              <w:marTop w:val="0"/>
              <w:marBottom w:val="0"/>
              <w:divBdr>
                <w:top w:val="none" w:sz="0" w:space="0" w:color="auto"/>
                <w:left w:val="none" w:sz="0" w:space="0" w:color="auto"/>
                <w:bottom w:val="none" w:sz="0" w:space="0" w:color="auto"/>
                <w:right w:val="none" w:sz="0" w:space="0" w:color="auto"/>
              </w:divBdr>
            </w:div>
          </w:divsChild>
        </w:div>
        <w:div w:id="1949310329">
          <w:marLeft w:val="0"/>
          <w:marRight w:val="0"/>
          <w:marTop w:val="75"/>
          <w:marBottom w:val="0"/>
          <w:divBdr>
            <w:top w:val="none" w:sz="0" w:space="0" w:color="auto"/>
            <w:left w:val="none" w:sz="0" w:space="0" w:color="auto"/>
            <w:bottom w:val="none" w:sz="0" w:space="0" w:color="auto"/>
            <w:right w:val="none" w:sz="0" w:space="0" w:color="auto"/>
          </w:divBdr>
        </w:div>
        <w:div w:id="683433336">
          <w:marLeft w:val="0"/>
          <w:marRight w:val="0"/>
          <w:marTop w:val="75"/>
          <w:marBottom w:val="0"/>
          <w:divBdr>
            <w:top w:val="none" w:sz="0" w:space="0" w:color="auto"/>
            <w:left w:val="none" w:sz="0" w:space="0" w:color="auto"/>
            <w:bottom w:val="none" w:sz="0" w:space="0" w:color="auto"/>
            <w:right w:val="none" w:sz="0" w:space="0" w:color="auto"/>
          </w:divBdr>
        </w:div>
        <w:div w:id="1176382416">
          <w:marLeft w:val="0"/>
          <w:marRight w:val="0"/>
          <w:marTop w:val="0"/>
          <w:marBottom w:val="0"/>
          <w:divBdr>
            <w:top w:val="none" w:sz="0" w:space="0" w:color="auto"/>
            <w:left w:val="none" w:sz="0" w:space="0" w:color="auto"/>
            <w:bottom w:val="none" w:sz="0" w:space="0" w:color="auto"/>
            <w:right w:val="none" w:sz="0" w:space="0" w:color="auto"/>
          </w:divBdr>
          <w:divsChild>
            <w:div w:id="1333754794">
              <w:marLeft w:val="0"/>
              <w:marRight w:val="45"/>
              <w:marTop w:val="0"/>
              <w:marBottom w:val="0"/>
              <w:divBdr>
                <w:top w:val="none" w:sz="0" w:space="0" w:color="auto"/>
                <w:left w:val="none" w:sz="0" w:space="0" w:color="auto"/>
                <w:bottom w:val="none" w:sz="0" w:space="0" w:color="auto"/>
                <w:right w:val="none" w:sz="0" w:space="0" w:color="auto"/>
              </w:divBdr>
            </w:div>
          </w:divsChild>
        </w:div>
        <w:div w:id="1285312411">
          <w:marLeft w:val="0"/>
          <w:marRight w:val="0"/>
          <w:marTop w:val="0"/>
          <w:marBottom w:val="0"/>
          <w:divBdr>
            <w:top w:val="none" w:sz="0" w:space="0" w:color="auto"/>
            <w:left w:val="none" w:sz="0" w:space="0" w:color="auto"/>
            <w:bottom w:val="none" w:sz="0" w:space="0" w:color="auto"/>
            <w:right w:val="none" w:sz="0" w:space="0" w:color="auto"/>
          </w:divBdr>
          <w:divsChild>
            <w:div w:id="1502964765">
              <w:marLeft w:val="0"/>
              <w:marRight w:val="45"/>
              <w:marTop w:val="0"/>
              <w:marBottom w:val="0"/>
              <w:divBdr>
                <w:top w:val="none" w:sz="0" w:space="0" w:color="auto"/>
                <w:left w:val="none" w:sz="0" w:space="0" w:color="auto"/>
                <w:bottom w:val="none" w:sz="0" w:space="0" w:color="auto"/>
                <w:right w:val="none" w:sz="0" w:space="0" w:color="auto"/>
              </w:divBdr>
            </w:div>
          </w:divsChild>
        </w:div>
        <w:div w:id="1598371550">
          <w:marLeft w:val="0"/>
          <w:marRight w:val="0"/>
          <w:marTop w:val="0"/>
          <w:marBottom w:val="0"/>
          <w:divBdr>
            <w:top w:val="none" w:sz="0" w:space="0" w:color="auto"/>
            <w:left w:val="none" w:sz="0" w:space="0" w:color="auto"/>
            <w:bottom w:val="none" w:sz="0" w:space="0" w:color="auto"/>
            <w:right w:val="none" w:sz="0" w:space="0" w:color="auto"/>
          </w:divBdr>
          <w:divsChild>
            <w:div w:id="512844552">
              <w:marLeft w:val="0"/>
              <w:marRight w:val="45"/>
              <w:marTop w:val="0"/>
              <w:marBottom w:val="0"/>
              <w:divBdr>
                <w:top w:val="none" w:sz="0" w:space="0" w:color="auto"/>
                <w:left w:val="none" w:sz="0" w:space="0" w:color="auto"/>
                <w:bottom w:val="none" w:sz="0" w:space="0" w:color="auto"/>
                <w:right w:val="none" w:sz="0" w:space="0" w:color="auto"/>
              </w:divBdr>
            </w:div>
          </w:divsChild>
        </w:div>
        <w:div w:id="1371220341">
          <w:marLeft w:val="0"/>
          <w:marRight w:val="0"/>
          <w:marTop w:val="0"/>
          <w:marBottom w:val="0"/>
          <w:divBdr>
            <w:top w:val="none" w:sz="0" w:space="0" w:color="auto"/>
            <w:left w:val="none" w:sz="0" w:space="0" w:color="auto"/>
            <w:bottom w:val="none" w:sz="0" w:space="0" w:color="auto"/>
            <w:right w:val="none" w:sz="0" w:space="0" w:color="auto"/>
          </w:divBdr>
          <w:divsChild>
            <w:div w:id="106388749">
              <w:marLeft w:val="0"/>
              <w:marRight w:val="45"/>
              <w:marTop w:val="0"/>
              <w:marBottom w:val="0"/>
              <w:divBdr>
                <w:top w:val="none" w:sz="0" w:space="0" w:color="auto"/>
                <w:left w:val="none" w:sz="0" w:space="0" w:color="auto"/>
                <w:bottom w:val="none" w:sz="0" w:space="0" w:color="auto"/>
                <w:right w:val="none" w:sz="0" w:space="0" w:color="auto"/>
              </w:divBdr>
            </w:div>
          </w:divsChild>
        </w:div>
        <w:div w:id="1334334180">
          <w:marLeft w:val="0"/>
          <w:marRight w:val="0"/>
          <w:marTop w:val="0"/>
          <w:marBottom w:val="0"/>
          <w:divBdr>
            <w:top w:val="none" w:sz="0" w:space="0" w:color="auto"/>
            <w:left w:val="none" w:sz="0" w:space="0" w:color="auto"/>
            <w:bottom w:val="none" w:sz="0" w:space="0" w:color="auto"/>
            <w:right w:val="none" w:sz="0" w:space="0" w:color="auto"/>
          </w:divBdr>
          <w:divsChild>
            <w:div w:id="151139123">
              <w:marLeft w:val="0"/>
              <w:marRight w:val="45"/>
              <w:marTop w:val="0"/>
              <w:marBottom w:val="0"/>
              <w:divBdr>
                <w:top w:val="none" w:sz="0" w:space="0" w:color="auto"/>
                <w:left w:val="none" w:sz="0" w:space="0" w:color="auto"/>
                <w:bottom w:val="none" w:sz="0" w:space="0" w:color="auto"/>
                <w:right w:val="none" w:sz="0" w:space="0" w:color="auto"/>
              </w:divBdr>
            </w:div>
          </w:divsChild>
        </w:div>
        <w:div w:id="210071388">
          <w:marLeft w:val="0"/>
          <w:marRight w:val="0"/>
          <w:marTop w:val="75"/>
          <w:marBottom w:val="0"/>
          <w:divBdr>
            <w:top w:val="none" w:sz="0" w:space="0" w:color="auto"/>
            <w:left w:val="none" w:sz="0" w:space="0" w:color="auto"/>
            <w:bottom w:val="none" w:sz="0" w:space="0" w:color="auto"/>
            <w:right w:val="none" w:sz="0" w:space="0" w:color="auto"/>
          </w:divBdr>
        </w:div>
        <w:div w:id="2137720682">
          <w:marLeft w:val="0"/>
          <w:marRight w:val="0"/>
          <w:marTop w:val="0"/>
          <w:marBottom w:val="0"/>
          <w:divBdr>
            <w:top w:val="none" w:sz="0" w:space="0" w:color="auto"/>
            <w:left w:val="none" w:sz="0" w:space="0" w:color="auto"/>
            <w:bottom w:val="none" w:sz="0" w:space="0" w:color="auto"/>
            <w:right w:val="none" w:sz="0" w:space="0" w:color="auto"/>
          </w:divBdr>
          <w:divsChild>
            <w:div w:id="1023480183">
              <w:marLeft w:val="0"/>
              <w:marRight w:val="45"/>
              <w:marTop w:val="0"/>
              <w:marBottom w:val="0"/>
              <w:divBdr>
                <w:top w:val="none" w:sz="0" w:space="0" w:color="auto"/>
                <w:left w:val="none" w:sz="0" w:space="0" w:color="auto"/>
                <w:bottom w:val="none" w:sz="0" w:space="0" w:color="auto"/>
                <w:right w:val="none" w:sz="0" w:space="0" w:color="auto"/>
              </w:divBdr>
            </w:div>
          </w:divsChild>
        </w:div>
        <w:div w:id="1692876351">
          <w:marLeft w:val="0"/>
          <w:marRight w:val="0"/>
          <w:marTop w:val="75"/>
          <w:marBottom w:val="0"/>
          <w:divBdr>
            <w:top w:val="none" w:sz="0" w:space="0" w:color="auto"/>
            <w:left w:val="none" w:sz="0" w:space="0" w:color="auto"/>
            <w:bottom w:val="none" w:sz="0" w:space="0" w:color="auto"/>
            <w:right w:val="none" w:sz="0" w:space="0" w:color="auto"/>
          </w:divBdr>
        </w:div>
        <w:div w:id="1968047218">
          <w:marLeft w:val="0"/>
          <w:marRight w:val="0"/>
          <w:marTop w:val="0"/>
          <w:marBottom w:val="0"/>
          <w:divBdr>
            <w:top w:val="none" w:sz="0" w:space="0" w:color="auto"/>
            <w:left w:val="none" w:sz="0" w:space="0" w:color="auto"/>
            <w:bottom w:val="none" w:sz="0" w:space="0" w:color="auto"/>
            <w:right w:val="none" w:sz="0" w:space="0" w:color="auto"/>
          </w:divBdr>
          <w:divsChild>
            <w:div w:id="320931673">
              <w:marLeft w:val="0"/>
              <w:marRight w:val="45"/>
              <w:marTop w:val="0"/>
              <w:marBottom w:val="0"/>
              <w:divBdr>
                <w:top w:val="none" w:sz="0" w:space="0" w:color="auto"/>
                <w:left w:val="none" w:sz="0" w:space="0" w:color="auto"/>
                <w:bottom w:val="none" w:sz="0" w:space="0" w:color="auto"/>
                <w:right w:val="none" w:sz="0" w:space="0" w:color="auto"/>
              </w:divBdr>
            </w:div>
          </w:divsChild>
        </w:div>
        <w:div w:id="511533757">
          <w:marLeft w:val="0"/>
          <w:marRight w:val="0"/>
          <w:marTop w:val="75"/>
          <w:marBottom w:val="0"/>
          <w:divBdr>
            <w:top w:val="none" w:sz="0" w:space="0" w:color="auto"/>
            <w:left w:val="none" w:sz="0" w:space="0" w:color="auto"/>
            <w:bottom w:val="none" w:sz="0" w:space="0" w:color="auto"/>
            <w:right w:val="none" w:sz="0" w:space="0" w:color="auto"/>
          </w:divBdr>
        </w:div>
        <w:div w:id="77409146">
          <w:marLeft w:val="0"/>
          <w:marRight w:val="0"/>
          <w:marTop w:val="0"/>
          <w:marBottom w:val="0"/>
          <w:divBdr>
            <w:top w:val="none" w:sz="0" w:space="0" w:color="auto"/>
            <w:left w:val="none" w:sz="0" w:space="0" w:color="auto"/>
            <w:bottom w:val="none" w:sz="0" w:space="0" w:color="auto"/>
            <w:right w:val="none" w:sz="0" w:space="0" w:color="auto"/>
          </w:divBdr>
          <w:divsChild>
            <w:div w:id="556361161">
              <w:marLeft w:val="0"/>
              <w:marRight w:val="45"/>
              <w:marTop w:val="0"/>
              <w:marBottom w:val="0"/>
              <w:divBdr>
                <w:top w:val="none" w:sz="0" w:space="0" w:color="auto"/>
                <w:left w:val="none" w:sz="0" w:space="0" w:color="auto"/>
                <w:bottom w:val="none" w:sz="0" w:space="0" w:color="auto"/>
                <w:right w:val="none" w:sz="0" w:space="0" w:color="auto"/>
              </w:divBdr>
            </w:div>
          </w:divsChild>
        </w:div>
        <w:div w:id="1499999379">
          <w:marLeft w:val="0"/>
          <w:marRight w:val="0"/>
          <w:marTop w:val="0"/>
          <w:marBottom w:val="0"/>
          <w:divBdr>
            <w:top w:val="none" w:sz="0" w:space="0" w:color="auto"/>
            <w:left w:val="none" w:sz="0" w:space="0" w:color="auto"/>
            <w:bottom w:val="none" w:sz="0" w:space="0" w:color="auto"/>
            <w:right w:val="none" w:sz="0" w:space="0" w:color="auto"/>
          </w:divBdr>
          <w:divsChild>
            <w:div w:id="2101678457">
              <w:marLeft w:val="0"/>
              <w:marRight w:val="45"/>
              <w:marTop w:val="0"/>
              <w:marBottom w:val="0"/>
              <w:divBdr>
                <w:top w:val="none" w:sz="0" w:space="0" w:color="auto"/>
                <w:left w:val="none" w:sz="0" w:space="0" w:color="auto"/>
                <w:bottom w:val="none" w:sz="0" w:space="0" w:color="auto"/>
                <w:right w:val="none" w:sz="0" w:space="0" w:color="auto"/>
              </w:divBdr>
            </w:div>
          </w:divsChild>
        </w:div>
        <w:div w:id="92559358">
          <w:marLeft w:val="0"/>
          <w:marRight w:val="0"/>
          <w:marTop w:val="75"/>
          <w:marBottom w:val="0"/>
          <w:divBdr>
            <w:top w:val="none" w:sz="0" w:space="0" w:color="auto"/>
            <w:left w:val="none" w:sz="0" w:space="0" w:color="auto"/>
            <w:bottom w:val="none" w:sz="0" w:space="0" w:color="auto"/>
            <w:right w:val="none" w:sz="0" w:space="0" w:color="auto"/>
          </w:divBdr>
        </w:div>
        <w:div w:id="1500122472">
          <w:marLeft w:val="0"/>
          <w:marRight w:val="0"/>
          <w:marTop w:val="75"/>
          <w:marBottom w:val="0"/>
          <w:divBdr>
            <w:top w:val="none" w:sz="0" w:space="0" w:color="auto"/>
            <w:left w:val="none" w:sz="0" w:space="0" w:color="auto"/>
            <w:bottom w:val="none" w:sz="0" w:space="0" w:color="auto"/>
            <w:right w:val="none" w:sz="0" w:space="0" w:color="auto"/>
          </w:divBdr>
        </w:div>
        <w:div w:id="335425431">
          <w:marLeft w:val="0"/>
          <w:marRight w:val="0"/>
          <w:marTop w:val="75"/>
          <w:marBottom w:val="0"/>
          <w:divBdr>
            <w:top w:val="none" w:sz="0" w:space="0" w:color="auto"/>
            <w:left w:val="none" w:sz="0" w:space="0" w:color="auto"/>
            <w:bottom w:val="none" w:sz="0" w:space="0" w:color="auto"/>
            <w:right w:val="none" w:sz="0" w:space="0" w:color="auto"/>
          </w:divBdr>
        </w:div>
        <w:div w:id="1527598983">
          <w:marLeft w:val="0"/>
          <w:marRight w:val="0"/>
          <w:marTop w:val="0"/>
          <w:marBottom w:val="0"/>
          <w:divBdr>
            <w:top w:val="none" w:sz="0" w:space="0" w:color="auto"/>
            <w:left w:val="none" w:sz="0" w:space="0" w:color="auto"/>
            <w:bottom w:val="none" w:sz="0" w:space="0" w:color="auto"/>
            <w:right w:val="none" w:sz="0" w:space="0" w:color="auto"/>
          </w:divBdr>
          <w:divsChild>
            <w:div w:id="1160391882">
              <w:marLeft w:val="0"/>
              <w:marRight w:val="45"/>
              <w:marTop w:val="0"/>
              <w:marBottom w:val="0"/>
              <w:divBdr>
                <w:top w:val="none" w:sz="0" w:space="0" w:color="auto"/>
                <w:left w:val="none" w:sz="0" w:space="0" w:color="auto"/>
                <w:bottom w:val="none" w:sz="0" w:space="0" w:color="auto"/>
                <w:right w:val="none" w:sz="0" w:space="0" w:color="auto"/>
              </w:divBdr>
            </w:div>
          </w:divsChild>
        </w:div>
        <w:div w:id="1129668763">
          <w:marLeft w:val="0"/>
          <w:marRight w:val="0"/>
          <w:marTop w:val="0"/>
          <w:marBottom w:val="0"/>
          <w:divBdr>
            <w:top w:val="none" w:sz="0" w:space="0" w:color="auto"/>
            <w:left w:val="none" w:sz="0" w:space="0" w:color="auto"/>
            <w:bottom w:val="none" w:sz="0" w:space="0" w:color="auto"/>
            <w:right w:val="none" w:sz="0" w:space="0" w:color="auto"/>
          </w:divBdr>
          <w:divsChild>
            <w:div w:id="285621641">
              <w:marLeft w:val="0"/>
              <w:marRight w:val="45"/>
              <w:marTop w:val="0"/>
              <w:marBottom w:val="0"/>
              <w:divBdr>
                <w:top w:val="none" w:sz="0" w:space="0" w:color="auto"/>
                <w:left w:val="none" w:sz="0" w:space="0" w:color="auto"/>
                <w:bottom w:val="none" w:sz="0" w:space="0" w:color="auto"/>
                <w:right w:val="none" w:sz="0" w:space="0" w:color="auto"/>
              </w:divBdr>
            </w:div>
          </w:divsChild>
        </w:div>
        <w:div w:id="618148960">
          <w:marLeft w:val="0"/>
          <w:marRight w:val="0"/>
          <w:marTop w:val="0"/>
          <w:marBottom w:val="0"/>
          <w:divBdr>
            <w:top w:val="none" w:sz="0" w:space="0" w:color="auto"/>
            <w:left w:val="none" w:sz="0" w:space="0" w:color="auto"/>
            <w:bottom w:val="none" w:sz="0" w:space="0" w:color="auto"/>
            <w:right w:val="none" w:sz="0" w:space="0" w:color="auto"/>
          </w:divBdr>
          <w:divsChild>
            <w:div w:id="1114444452">
              <w:marLeft w:val="0"/>
              <w:marRight w:val="45"/>
              <w:marTop w:val="0"/>
              <w:marBottom w:val="0"/>
              <w:divBdr>
                <w:top w:val="none" w:sz="0" w:space="0" w:color="auto"/>
                <w:left w:val="none" w:sz="0" w:space="0" w:color="auto"/>
                <w:bottom w:val="none" w:sz="0" w:space="0" w:color="auto"/>
                <w:right w:val="none" w:sz="0" w:space="0" w:color="auto"/>
              </w:divBdr>
            </w:div>
          </w:divsChild>
        </w:div>
        <w:div w:id="1582372438">
          <w:marLeft w:val="0"/>
          <w:marRight w:val="0"/>
          <w:marTop w:val="75"/>
          <w:marBottom w:val="0"/>
          <w:divBdr>
            <w:top w:val="none" w:sz="0" w:space="0" w:color="auto"/>
            <w:left w:val="none" w:sz="0" w:space="0" w:color="auto"/>
            <w:bottom w:val="none" w:sz="0" w:space="0" w:color="auto"/>
            <w:right w:val="none" w:sz="0" w:space="0" w:color="auto"/>
          </w:divBdr>
        </w:div>
        <w:div w:id="793601083">
          <w:marLeft w:val="0"/>
          <w:marRight w:val="0"/>
          <w:marTop w:val="0"/>
          <w:marBottom w:val="0"/>
          <w:divBdr>
            <w:top w:val="none" w:sz="0" w:space="0" w:color="auto"/>
            <w:left w:val="none" w:sz="0" w:space="0" w:color="auto"/>
            <w:bottom w:val="none" w:sz="0" w:space="0" w:color="auto"/>
            <w:right w:val="none" w:sz="0" w:space="0" w:color="auto"/>
          </w:divBdr>
          <w:divsChild>
            <w:div w:id="1965766417">
              <w:marLeft w:val="0"/>
              <w:marRight w:val="45"/>
              <w:marTop w:val="0"/>
              <w:marBottom w:val="0"/>
              <w:divBdr>
                <w:top w:val="none" w:sz="0" w:space="0" w:color="auto"/>
                <w:left w:val="none" w:sz="0" w:space="0" w:color="auto"/>
                <w:bottom w:val="none" w:sz="0" w:space="0" w:color="auto"/>
                <w:right w:val="none" w:sz="0" w:space="0" w:color="auto"/>
              </w:divBdr>
            </w:div>
          </w:divsChild>
        </w:div>
        <w:div w:id="1644307637">
          <w:marLeft w:val="0"/>
          <w:marRight w:val="0"/>
          <w:marTop w:val="75"/>
          <w:marBottom w:val="0"/>
          <w:divBdr>
            <w:top w:val="none" w:sz="0" w:space="0" w:color="auto"/>
            <w:left w:val="none" w:sz="0" w:space="0" w:color="auto"/>
            <w:bottom w:val="none" w:sz="0" w:space="0" w:color="auto"/>
            <w:right w:val="none" w:sz="0" w:space="0" w:color="auto"/>
          </w:divBdr>
        </w:div>
        <w:div w:id="1915773876">
          <w:marLeft w:val="0"/>
          <w:marRight w:val="0"/>
          <w:marTop w:val="0"/>
          <w:marBottom w:val="0"/>
          <w:divBdr>
            <w:top w:val="none" w:sz="0" w:space="0" w:color="auto"/>
            <w:left w:val="none" w:sz="0" w:space="0" w:color="auto"/>
            <w:bottom w:val="none" w:sz="0" w:space="0" w:color="auto"/>
            <w:right w:val="none" w:sz="0" w:space="0" w:color="auto"/>
          </w:divBdr>
          <w:divsChild>
            <w:div w:id="954216334">
              <w:marLeft w:val="0"/>
              <w:marRight w:val="45"/>
              <w:marTop w:val="0"/>
              <w:marBottom w:val="0"/>
              <w:divBdr>
                <w:top w:val="none" w:sz="0" w:space="0" w:color="auto"/>
                <w:left w:val="none" w:sz="0" w:space="0" w:color="auto"/>
                <w:bottom w:val="none" w:sz="0" w:space="0" w:color="auto"/>
                <w:right w:val="none" w:sz="0" w:space="0" w:color="auto"/>
              </w:divBdr>
            </w:div>
          </w:divsChild>
        </w:div>
        <w:div w:id="968823520">
          <w:marLeft w:val="0"/>
          <w:marRight w:val="0"/>
          <w:marTop w:val="0"/>
          <w:marBottom w:val="0"/>
          <w:divBdr>
            <w:top w:val="none" w:sz="0" w:space="0" w:color="auto"/>
            <w:left w:val="none" w:sz="0" w:space="0" w:color="auto"/>
            <w:bottom w:val="none" w:sz="0" w:space="0" w:color="auto"/>
            <w:right w:val="none" w:sz="0" w:space="0" w:color="auto"/>
          </w:divBdr>
          <w:divsChild>
            <w:div w:id="116335920">
              <w:marLeft w:val="0"/>
              <w:marRight w:val="45"/>
              <w:marTop w:val="0"/>
              <w:marBottom w:val="0"/>
              <w:divBdr>
                <w:top w:val="none" w:sz="0" w:space="0" w:color="auto"/>
                <w:left w:val="none" w:sz="0" w:space="0" w:color="auto"/>
                <w:bottom w:val="none" w:sz="0" w:space="0" w:color="auto"/>
                <w:right w:val="none" w:sz="0" w:space="0" w:color="auto"/>
              </w:divBdr>
            </w:div>
          </w:divsChild>
        </w:div>
        <w:div w:id="444621433">
          <w:marLeft w:val="0"/>
          <w:marRight w:val="0"/>
          <w:marTop w:val="75"/>
          <w:marBottom w:val="0"/>
          <w:divBdr>
            <w:top w:val="none" w:sz="0" w:space="0" w:color="auto"/>
            <w:left w:val="none" w:sz="0" w:space="0" w:color="auto"/>
            <w:bottom w:val="none" w:sz="0" w:space="0" w:color="auto"/>
            <w:right w:val="none" w:sz="0" w:space="0" w:color="auto"/>
          </w:divBdr>
        </w:div>
        <w:div w:id="565844363">
          <w:marLeft w:val="0"/>
          <w:marRight w:val="0"/>
          <w:marTop w:val="0"/>
          <w:marBottom w:val="0"/>
          <w:divBdr>
            <w:top w:val="none" w:sz="0" w:space="0" w:color="auto"/>
            <w:left w:val="none" w:sz="0" w:space="0" w:color="auto"/>
            <w:bottom w:val="none" w:sz="0" w:space="0" w:color="auto"/>
            <w:right w:val="none" w:sz="0" w:space="0" w:color="auto"/>
          </w:divBdr>
          <w:divsChild>
            <w:div w:id="1782914187">
              <w:marLeft w:val="0"/>
              <w:marRight w:val="45"/>
              <w:marTop w:val="0"/>
              <w:marBottom w:val="0"/>
              <w:divBdr>
                <w:top w:val="none" w:sz="0" w:space="0" w:color="auto"/>
                <w:left w:val="none" w:sz="0" w:space="0" w:color="auto"/>
                <w:bottom w:val="none" w:sz="0" w:space="0" w:color="auto"/>
                <w:right w:val="none" w:sz="0" w:space="0" w:color="auto"/>
              </w:divBdr>
            </w:div>
          </w:divsChild>
        </w:div>
        <w:div w:id="278803586">
          <w:marLeft w:val="0"/>
          <w:marRight w:val="0"/>
          <w:marTop w:val="0"/>
          <w:marBottom w:val="0"/>
          <w:divBdr>
            <w:top w:val="none" w:sz="0" w:space="0" w:color="auto"/>
            <w:left w:val="none" w:sz="0" w:space="0" w:color="auto"/>
            <w:bottom w:val="none" w:sz="0" w:space="0" w:color="auto"/>
            <w:right w:val="none" w:sz="0" w:space="0" w:color="auto"/>
          </w:divBdr>
          <w:divsChild>
            <w:div w:id="1941911826">
              <w:marLeft w:val="0"/>
              <w:marRight w:val="45"/>
              <w:marTop w:val="0"/>
              <w:marBottom w:val="0"/>
              <w:divBdr>
                <w:top w:val="none" w:sz="0" w:space="0" w:color="auto"/>
                <w:left w:val="none" w:sz="0" w:space="0" w:color="auto"/>
                <w:bottom w:val="none" w:sz="0" w:space="0" w:color="auto"/>
                <w:right w:val="none" w:sz="0" w:space="0" w:color="auto"/>
              </w:divBdr>
            </w:div>
          </w:divsChild>
        </w:div>
        <w:div w:id="992830396">
          <w:marLeft w:val="0"/>
          <w:marRight w:val="0"/>
          <w:marTop w:val="0"/>
          <w:marBottom w:val="0"/>
          <w:divBdr>
            <w:top w:val="none" w:sz="0" w:space="0" w:color="auto"/>
            <w:left w:val="none" w:sz="0" w:space="0" w:color="auto"/>
            <w:bottom w:val="none" w:sz="0" w:space="0" w:color="auto"/>
            <w:right w:val="none" w:sz="0" w:space="0" w:color="auto"/>
          </w:divBdr>
          <w:divsChild>
            <w:div w:id="1923562475">
              <w:marLeft w:val="0"/>
              <w:marRight w:val="45"/>
              <w:marTop w:val="0"/>
              <w:marBottom w:val="0"/>
              <w:divBdr>
                <w:top w:val="none" w:sz="0" w:space="0" w:color="auto"/>
                <w:left w:val="none" w:sz="0" w:space="0" w:color="auto"/>
                <w:bottom w:val="none" w:sz="0" w:space="0" w:color="auto"/>
                <w:right w:val="none" w:sz="0" w:space="0" w:color="auto"/>
              </w:divBdr>
            </w:div>
          </w:divsChild>
        </w:div>
        <w:div w:id="1206528160">
          <w:marLeft w:val="0"/>
          <w:marRight w:val="0"/>
          <w:marTop w:val="75"/>
          <w:marBottom w:val="0"/>
          <w:divBdr>
            <w:top w:val="none" w:sz="0" w:space="0" w:color="auto"/>
            <w:left w:val="none" w:sz="0" w:space="0" w:color="auto"/>
            <w:bottom w:val="none" w:sz="0" w:space="0" w:color="auto"/>
            <w:right w:val="none" w:sz="0" w:space="0" w:color="auto"/>
          </w:divBdr>
        </w:div>
        <w:div w:id="1566530982">
          <w:marLeft w:val="0"/>
          <w:marRight w:val="0"/>
          <w:marTop w:val="0"/>
          <w:marBottom w:val="0"/>
          <w:divBdr>
            <w:top w:val="none" w:sz="0" w:space="0" w:color="auto"/>
            <w:left w:val="none" w:sz="0" w:space="0" w:color="auto"/>
            <w:bottom w:val="none" w:sz="0" w:space="0" w:color="auto"/>
            <w:right w:val="none" w:sz="0" w:space="0" w:color="auto"/>
          </w:divBdr>
          <w:divsChild>
            <w:div w:id="599066240">
              <w:marLeft w:val="0"/>
              <w:marRight w:val="45"/>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75"/>
          <w:marBottom w:val="0"/>
          <w:divBdr>
            <w:top w:val="none" w:sz="0" w:space="0" w:color="auto"/>
            <w:left w:val="none" w:sz="0" w:space="0" w:color="auto"/>
            <w:bottom w:val="none" w:sz="0" w:space="0" w:color="auto"/>
            <w:right w:val="none" w:sz="0" w:space="0" w:color="auto"/>
          </w:divBdr>
        </w:div>
        <w:div w:id="1842430678">
          <w:marLeft w:val="0"/>
          <w:marRight w:val="0"/>
          <w:marTop w:val="0"/>
          <w:marBottom w:val="0"/>
          <w:divBdr>
            <w:top w:val="none" w:sz="0" w:space="0" w:color="auto"/>
            <w:left w:val="none" w:sz="0" w:space="0" w:color="auto"/>
            <w:bottom w:val="none" w:sz="0" w:space="0" w:color="auto"/>
            <w:right w:val="none" w:sz="0" w:space="0" w:color="auto"/>
          </w:divBdr>
          <w:divsChild>
            <w:div w:id="745690514">
              <w:marLeft w:val="0"/>
              <w:marRight w:val="45"/>
              <w:marTop w:val="0"/>
              <w:marBottom w:val="0"/>
              <w:divBdr>
                <w:top w:val="none" w:sz="0" w:space="0" w:color="auto"/>
                <w:left w:val="none" w:sz="0" w:space="0" w:color="auto"/>
                <w:bottom w:val="none" w:sz="0" w:space="0" w:color="auto"/>
                <w:right w:val="none" w:sz="0" w:space="0" w:color="auto"/>
              </w:divBdr>
            </w:div>
          </w:divsChild>
        </w:div>
        <w:div w:id="433861630">
          <w:marLeft w:val="0"/>
          <w:marRight w:val="0"/>
          <w:marTop w:val="75"/>
          <w:marBottom w:val="0"/>
          <w:divBdr>
            <w:top w:val="none" w:sz="0" w:space="0" w:color="auto"/>
            <w:left w:val="none" w:sz="0" w:space="0" w:color="auto"/>
            <w:bottom w:val="none" w:sz="0" w:space="0" w:color="auto"/>
            <w:right w:val="none" w:sz="0" w:space="0" w:color="auto"/>
          </w:divBdr>
        </w:div>
        <w:div w:id="1303001717">
          <w:marLeft w:val="0"/>
          <w:marRight w:val="0"/>
          <w:marTop w:val="0"/>
          <w:marBottom w:val="0"/>
          <w:divBdr>
            <w:top w:val="none" w:sz="0" w:space="0" w:color="auto"/>
            <w:left w:val="none" w:sz="0" w:space="0" w:color="auto"/>
            <w:bottom w:val="none" w:sz="0" w:space="0" w:color="auto"/>
            <w:right w:val="none" w:sz="0" w:space="0" w:color="auto"/>
          </w:divBdr>
          <w:divsChild>
            <w:div w:id="742989678">
              <w:marLeft w:val="0"/>
              <w:marRight w:val="45"/>
              <w:marTop w:val="0"/>
              <w:marBottom w:val="0"/>
              <w:divBdr>
                <w:top w:val="none" w:sz="0" w:space="0" w:color="auto"/>
                <w:left w:val="none" w:sz="0" w:space="0" w:color="auto"/>
                <w:bottom w:val="none" w:sz="0" w:space="0" w:color="auto"/>
                <w:right w:val="none" w:sz="0" w:space="0" w:color="auto"/>
              </w:divBdr>
            </w:div>
          </w:divsChild>
        </w:div>
        <w:div w:id="882594419">
          <w:marLeft w:val="0"/>
          <w:marRight w:val="0"/>
          <w:marTop w:val="75"/>
          <w:marBottom w:val="0"/>
          <w:divBdr>
            <w:top w:val="none" w:sz="0" w:space="0" w:color="auto"/>
            <w:left w:val="none" w:sz="0" w:space="0" w:color="auto"/>
            <w:bottom w:val="none" w:sz="0" w:space="0" w:color="auto"/>
            <w:right w:val="none" w:sz="0" w:space="0" w:color="auto"/>
          </w:divBdr>
        </w:div>
        <w:div w:id="294453492">
          <w:marLeft w:val="0"/>
          <w:marRight w:val="0"/>
          <w:marTop w:val="0"/>
          <w:marBottom w:val="0"/>
          <w:divBdr>
            <w:top w:val="none" w:sz="0" w:space="0" w:color="auto"/>
            <w:left w:val="none" w:sz="0" w:space="0" w:color="auto"/>
            <w:bottom w:val="none" w:sz="0" w:space="0" w:color="auto"/>
            <w:right w:val="none" w:sz="0" w:space="0" w:color="auto"/>
          </w:divBdr>
          <w:divsChild>
            <w:div w:id="647830674">
              <w:marLeft w:val="0"/>
              <w:marRight w:val="45"/>
              <w:marTop w:val="0"/>
              <w:marBottom w:val="0"/>
              <w:divBdr>
                <w:top w:val="none" w:sz="0" w:space="0" w:color="auto"/>
                <w:left w:val="none" w:sz="0" w:space="0" w:color="auto"/>
                <w:bottom w:val="none" w:sz="0" w:space="0" w:color="auto"/>
                <w:right w:val="none" w:sz="0" w:space="0" w:color="auto"/>
              </w:divBdr>
            </w:div>
          </w:divsChild>
        </w:div>
        <w:div w:id="276446245">
          <w:marLeft w:val="0"/>
          <w:marRight w:val="0"/>
          <w:marTop w:val="75"/>
          <w:marBottom w:val="0"/>
          <w:divBdr>
            <w:top w:val="none" w:sz="0" w:space="0" w:color="auto"/>
            <w:left w:val="none" w:sz="0" w:space="0" w:color="auto"/>
            <w:bottom w:val="none" w:sz="0" w:space="0" w:color="auto"/>
            <w:right w:val="none" w:sz="0" w:space="0" w:color="auto"/>
          </w:divBdr>
        </w:div>
        <w:div w:id="1545478649">
          <w:marLeft w:val="0"/>
          <w:marRight w:val="0"/>
          <w:marTop w:val="0"/>
          <w:marBottom w:val="0"/>
          <w:divBdr>
            <w:top w:val="none" w:sz="0" w:space="0" w:color="auto"/>
            <w:left w:val="none" w:sz="0" w:space="0" w:color="auto"/>
            <w:bottom w:val="none" w:sz="0" w:space="0" w:color="auto"/>
            <w:right w:val="none" w:sz="0" w:space="0" w:color="auto"/>
          </w:divBdr>
          <w:divsChild>
            <w:div w:id="1745452106">
              <w:marLeft w:val="0"/>
              <w:marRight w:val="45"/>
              <w:marTop w:val="0"/>
              <w:marBottom w:val="0"/>
              <w:divBdr>
                <w:top w:val="none" w:sz="0" w:space="0" w:color="auto"/>
                <w:left w:val="none" w:sz="0" w:space="0" w:color="auto"/>
                <w:bottom w:val="none" w:sz="0" w:space="0" w:color="auto"/>
                <w:right w:val="none" w:sz="0" w:space="0" w:color="auto"/>
              </w:divBdr>
            </w:div>
          </w:divsChild>
        </w:div>
        <w:div w:id="1809008053">
          <w:marLeft w:val="0"/>
          <w:marRight w:val="0"/>
          <w:marTop w:val="75"/>
          <w:marBottom w:val="0"/>
          <w:divBdr>
            <w:top w:val="none" w:sz="0" w:space="0" w:color="auto"/>
            <w:left w:val="none" w:sz="0" w:space="0" w:color="auto"/>
            <w:bottom w:val="none" w:sz="0" w:space="0" w:color="auto"/>
            <w:right w:val="none" w:sz="0" w:space="0" w:color="auto"/>
          </w:divBdr>
        </w:div>
      </w:divsChild>
    </w:div>
    <w:div w:id="1206871276">
      <w:bodyDiv w:val="1"/>
      <w:marLeft w:val="0"/>
      <w:marRight w:val="0"/>
      <w:marTop w:val="0"/>
      <w:marBottom w:val="0"/>
      <w:divBdr>
        <w:top w:val="none" w:sz="0" w:space="0" w:color="auto"/>
        <w:left w:val="none" w:sz="0" w:space="0" w:color="auto"/>
        <w:bottom w:val="none" w:sz="0" w:space="0" w:color="auto"/>
        <w:right w:val="none" w:sz="0" w:space="0" w:color="auto"/>
      </w:divBdr>
      <w:divsChild>
        <w:div w:id="519469313">
          <w:marLeft w:val="0"/>
          <w:marRight w:val="0"/>
          <w:marTop w:val="0"/>
          <w:marBottom w:val="0"/>
          <w:divBdr>
            <w:top w:val="none" w:sz="0" w:space="0" w:color="auto"/>
            <w:left w:val="none" w:sz="0" w:space="0" w:color="auto"/>
            <w:bottom w:val="none" w:sz="0" w:space="0" w:color="auto"/>
            <w:right w:val="none" w:sz="0" w:space="0" w:color="auto"/>
          </w:divBdr>
        </w:div>
      </w:divsChild>
    </w:div>
    <w:div w:id="1233664106">
      <w:bodyDiv w:val="1"/>
      <w:marLeft w:val="0"/>
      <w:marRight w:val="0"/>
      <w:marTop w:val="0"/>
      <w:marBottom w:val="0"/>
      <w:divBdr>
        <w:top w:val="none" w:sz="0" w:space="0" w:color="auto"/>
        <w:left w:val="none" w:sz="0" w:space="0" w:color="auto"/>
        <w:bottom w:val="none" w:sz="0" w:space="0" w:color="auto"/>
        <w:right w:val="none" w:sz="0" w:space="0" w:color="auto"/>
      </w:divBdr>
      <w:divsChild>
        <w:div w:id="1674066253">
          <w:marLeft w:val="0"/>
          <w:marRight w:val="0"/>
          <w:marTop w:val="0"/>
          <w:marBottom w:val="0"/>
          <w:divBdr>
            <w:top w:val="none" w:sz="0" w:space="0" w:color="auto"/>
            <w:left w:val="none" w:sz="0" w:space="0" w:color="auto"/>
            <w:bottom w:val="none" w:sz="0" w:space="0" w:color="auto"/>
            <w:right w:val="none" w:sz="0" w:space="0" w:color="auto"/>
          </w:divBdr>
        </w:div>
      </w:divsChild>
    </w:div>
    <w:div w:id="1324121224">
      <w:bodyDiv w:val="1"/>
      <w:marLeft w:val="0"/>
      <w:marRight w:val="0"/>
      <w:marTop w:val="0"/>
      <w:marBottom w:val="0"/>
      <w:divBdr>
        <w:top w:val="none" w:sz="0" w:space="0" w:color="auto"/>
        <w:left w:val="none" w:sz="0" w:space="0" w:color="auto"/>
        <w:bottom w:val="none" w:sz="0" w:space="0" w:color="auto"/>
        <w:right w:val="none" w:sz="0" w:space="0" w:color="auto"/>
      </w:divBdr>
      <w:divsChild>
        <w:div w:id="582295770">
          <w:marLeft w:val="0"/>
          <w:marRight w:val="0"/>
          <w:marTop w:val="0"/>
          <w:marBottom w:val="0"/>
          <w:divBdr>
            <w:top w:val="none" w:sz="0" w:space="0" w:color="auto"/>
            <w:left w:val="none" w:sz="0" w:space="0" w:color="auto"/>
            <w:bottom w:val="none" w:sz="0" w:space="0" w:color="auto"/>
            <w:right w:val="none" w:sz="0" w:space="0" w:color="auto"/>
          </w:divBdr>
        </w:div>
      </w:divsChild>
    </w:div>
    <w:div w:id="1403210903">
      <w:bodyDiv w:val="1"/>
      <w:marLeft w:val="0"/>
      <w:marRight w:val="0"/>
      <w:marTop w:val="0"/>
      <w:marBottom w:val="0"/>
      <w:divBdr>
        <w:top w:val="none" w:sz="0" w:space="0" w:color="auto"/>
        <w:left w:val="none" w:sz="0" w:space="0" w:color="auto"/>
        <w:bottom w:val="none" w:sz="0" w:space="0" w:color="auto"/>
        <w:right w:val="none" w:sz="0" w:space="0" w:color="auto"/>
      </w:divBdr>
      <w:divsChild>
        <w:div w:id="1226062654">
          <w:marLeft w:val="0"/>
          <w:marRight w:val="0"/>
          <w:marTop w:val="0"/>
          <w:marBottom w:val="0"/>
          <w:divBdr>
            <w:top w:val="none" w:sz="0" w:space="0" w:color="auto"/>
            <w:left w:val="none" w:sz="0" w:space="0" w:color="auto"/>
            <w:bottom w:val="none" w:sz="0" w:space="0" w:color="auto"/>
            <w:right w:val="none" w:sz="0" w:space="0" w:color="auto"/>
          </w:divBdr>
        </w:div>
      </w:divsChild>
    </w:div>
    <w:div w:id="1417439752">
      <w:bodyDiv w:val="1"/>
      <w:marLeft w:val="0"/>
      <w:marRight w:val="0"/>
      <w:marTop w:val="0"/>
      <w:marBottom w:val="0"/>
      <w:divBdr>
        <w:top w:val="none" w:sz="0" w:space="0" w:color="auto"/>
        <w:left w:val="none" w:sz="0" w:space="0" w:color="auto"/>
        <w:bottom w:val="none" w:sz="0" w:space="0" w:color="auto"/>
        <w:right w:val="none" w:sz="0" w:space="0" w:color="auto"/>
      </w:divBdr>
      <w:divsChild>
        <w:div w:id="1570339280">
          <w:marLeft w:val="0"/>
          <w:marRight w:val="0"/>
          <w:marTop w:val="0"/>
          <w:marBottom w:val="0"/>
          <w:divBdr>
            <w:top w:val="none" w:sz="0" w:space="0" w:color="auto"/>
            <w:left w:val="none" w:sz="0" w:space="0" w:color="auto"/>
            <w:bottom w:val="none" w:sz="0" w:space="0" w:color="auto"/>
            <w:right w:val="none" w:sz="0" w:space="0" w:color="auto"/>
          </w:divBdr>
        </w:div>
      </w:divsChild>
    </w:div>
    <w:div w:id="1524829567">
      <w:bodyDiv w:val="1"/>
      <w:marLeft w:val="0"/>
      <w:marRight w:val="0"/>
      <w:marTop w:val="0"/>
      <w:marBottom w:val="0"/>
      <w:divBdr>
        <w:top w:val="none" w:sz="0" w:space="0" w:color="auto"/>
        <w:left w:val="none" w:sz="0" w:space="0" w:color="auto"/>
        <w:bottom w:val="none" w:sz="0" w:space="0" w:color="auto"/>
        <w:right w:val="none" w:sz="0" w:space="0" w:color="auto"/>
      </w:divBdr>
      <w:divsChild>
        <w:div w:id="627783046">
          <w:marLeft w:val="0"/>
          <w:marRight w:val="0"/>
          <w:marTop w:val="0"/>
          <w:marBottom w:val="0"/>
          <w:divBdr>
            <w:top w:val="none" w:sz="0" w:space="0" w:color="auto"/>
            <w:left w:val="none" w:sz="0" w:space="0" w:color="auto"/>
            <w:bottom w:val="none" w:sz="0" w:space="0" w:color="auto"/>
            <w:right w:val="none" w:sz="0" w:space="0" w:color="auto"/>
          </w:divBdr>
        </w:div>
      </w:divsChild>
    </w:div>
    <w:div w:id="1609311219">
      <w:bodyDiv w:val="1"/>
      <w:marLeft w:val="0"/>
      <w:marRight w:val="0"/>
      <w:marTop w:val="0"/>
      <w:marBottom w:val="0"/>
      <w:divBdr>
        <w:top w:val="none" w:sz="0" w:space="0" w:color="auto"/>
        <w:left w:val="none" w:sz="0" w:space="0" w:color="auto"/>
        <w:bottom w:val="none" w:sz="0" w:space="0" w:color="auto"/>
        <w:right w:val="none" w:sz="0" w:space="0" w:color="auto"/>
      </w:divBdr>
      <w:divsChild>
        <w:div w:id="1350647304">
          <w:marLeft w:val="0"/>
          <w:marRight w:val="0"/>
          <w:marTop w:val="0"/>
          <w:marBottom w:val="0"/>
          <w:divBdr>
            <w:top w:val="none" w:sz="0" w:space="0" w:color="auto"/>
            <w:left w:val="none" w:sz="0" w:space="0" w:color="auto"/>
            <w:bottom w:val="none" w:sz="0" w:space="0" w:color="auto"/>
            <w:right w:val="none" w:sz="0" w:space="0" w:color="auto"/>
          </w:divBdr>
        </w:div>
      </w:divsChild>
    </w:div>
    <w:div w:id="1613124813">
      <w:bodyDiv w:val="1"/>
      <w:marLeft w:val="0"/>
      <w:marRight w:val="0"/>
      <w:marTop w:val="0"/>
      <w:marBottom w:val="0"/>
      <w:divBdr>
        <w:top w:val="none" w:sz="0" w:space="0" w:color="auto"/>
        <w:left w:val="none" w:sz="0" w:space="0" w:color="auto"/>
        <w:bottom w:val="none" w:sz="0" w:space="0" w:color="auto"/>
        <w:right w:val="none" w:sz="0" w:space="0" w:color="auto"/>
      </w:divBdr>
    </w:div>
    <w:div w:id="1709335300">
      <w:bodyDiv w:val="1"/>
      <w:marLeft w:val="0"/>
      <w:marRight w:val="0"/>
      <w:marTop w:val="0"/>
      <w:marBottom w:val="0"/>
      <w:divBdr>
        <w:top w:val="none" w:sz="0" w:space="0" w:color="auto"/>
        <w:left w:val="none" w:sz="0" w:space="0" w:color="auto"/>
        <w:bottom w:val="none" w:sz="0" w:space="0" w:color="auto"/>
        <w:right w:val="none" w:sz="0" w:space="0" w:color="auto"/>
      </w:divBdr>
      <w:divsChild>
        <w:div w:id="1194415786">
          <w:marLeft w:val="0"/>
          <w:marRight w:val="0"/>
          <w:marTop w:val="0"/>
          <w:marBottom w:val="150"/>
          <w:divBdr>
            <w:top w:val="none" w:sz="0" w:space="0" w:color="auto"/>
            <w:left w:val="none" w:sz="0" w:space="0" w:color="auto"/>
            <w:bottom w:val="none" w:sz="0" w:space="0" w:color="auto"/>
            <w:right w:val="none" w:sz="0" w:space="0" w:color="auto"/>
          </w:divBdr>
          <w:divsChild>
            <w:div w:id="1703431332">
              <w:marLeft w:val="0"/>
              <w:marRight w:val="0"/>
              <w:marTop w:val="150"/>
              <w:marBottom w:val="0"/>
              <w:divBdr>
                <w:top w:val="single" w:sz="6" w:space="0" w:color="E1EEF1"/>
                <w:left w:val="single" w:sz="6" w:space="0" w:color="E1EEF1"/>
                <w:bottom w:val="single" w:sz="6" w:space="0" w:color="E1EEF1"/>
                <w:right w:val="single" w:sz="6" w:space="0" w:color="E1EEF1"/>
              </w:divBdr>
              <w:divsChild>
                <w:div w:id="1441338242">
                  <w:marLeft w:val="0"/>
                  <w:marRight w:val="0"/>
                  <w:marTop w:val="0"/>
                  <w:marBottom w:val="0"/>
                  <w:divBdr>
                    <w:top w:val="none" w:sz="0" w:space="0" w:color="auto"/>
                    <w:left w:val="none" w:sz="0" w:space="0" w:color="auto"/>
                    <w:bottom w:val="none" w:sz="0" w:space="0" w:color="auto"/>
                    <w:right w:val="none" w:sz="0" w:space="0" w:color="auto"/>
                  </w:divBdr>
                  <w:divsChild>
                    <w:div w:id="324935841">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10995052">
      <w:bodyDiv w:val="1"/>
      <w:marLeft w:val="0"/>
      <w:marRight w:val="0"/>
      <w:marTop w:val="0"/>
      <w:marBottom w:val="0"/>
      <w:divBdr>
        <w:top w:val="none" w:sz="0" w:space="0" w:color="auto"/>
        <w:left w:val="none" w:sz="0" w:space="0" w:color="auto"/>
        <w:bottom w:val="none" w:sz="0" w:space="0" w:color="auto"/>
        <w:right w:val="none" w:sz="0" w:space="0" w:color="auto"/>
      </w:divBdr>
      <w:divsChild>
        <w:div w:id="1286162076">
          <w:marLeft w:val="0"/>
          <w:marRight w:val="0"/>
          <w:marTop w:val="0"/>
          <w:marBottom w:val="0"/>
          <w:divBdr>
            <w:top w:val="none" w:sz="0" w:space="0" w:color="auto"/>
            <w:left w:val="none" w:sz="0" w:space="0" w:color="auto"/>
            <w:bottom w:val="none" w:sz="0" w:space="0" w:color="auto"/>
            <w:right w:val="none" w:sz="0" w:space="0" w:color="auto"/>
          </w:divBdr>
        </w:div>
        <w:div w:id="1974098608">
          <w:marLeft w:val="0"/>
          <w:marRight w:val="0"/>
          <w:marTop w:val="75"/>
          <w:marBottom w:val="0"/>
          <w:divBdr>
            <w:top w:val="none" w:sz="0" w:space="0" w:color="auto"/>
            <w:left w:val="none" w:sz="0" w:space="0" w:color="auto"/>
            <w:bottom w:val="none" w:sz="0" w:space="0" w:color="auto"/>
            <w:right w:val="none" w:sz="0" w:space="0" w:color="auto"/>
          </w:divBdr>
        </w:div>
        <w:div w:id="442040333">
          <w:marLeft w:val="0"/>
          <w:marRight w:val="0"/>
          <w:marTop w:val="0"/>
          <w:marBottom w:val="0"/>
          <w:divBdr>
            <w:top w:val="none" w:sz="0" w:space="0" w:color="auto"/>
            <w:left w:val="none" w:sz="0" w:space="0" w:color="auto"/>
            <w:bottom w:val="none" w:sz="0" w:space="0" w:color="auto"/>
            <w:right w:val="none" w:sz="0" w:space="0" w:color="auto"/>
          </w:divBdr>
          <w:divsChild>
            <w:div w:id="929314217">
              <w:marLeft w:val="0"/>
              <w:marRight w:val="45"/>
              <w:marTop w:val="0"/>
              <w:marBottom w:val="0"/>
              <w:divBdr>
                <w:top w:val="none" w:sz="0" w:space="0" w:color="auto"/>
                <w:left w:val="none" w:sz="0" w:space="0" w:color="auto"/>
                <w:bottom w:val="none" w:sz="0" w:space="0" w:color="auto"/>
                <w:right w:val="none" w:sz="0" w:space="0" w:color="auto"/>
              </w:divBdr>
            </w:div>
          </w:divsChild>
        </w:div>
        <w:div w:id="182018094">
          <w:marLeft w:val="0"/>
          <w:marRight w:val="0"/>
          <w:marTop w:val="75"/>
          <w:marBottom w:val="0"/>
          <w:divBdr>
            <w:top w:val="none" w:sz="0" w:space="0" w:color="auto"/>
            <w:left w:val="none" w:sz="0" w:space="0" w:color="auto"/>
            <w:bottom w:val="none" w:sz="0" w:space="0" w:color="auto"/>
            <w:right w:val="none" w:sz="0" w:space="0" w:color="auto"/>
          </w:divBdr>
        </w:div>
        <w:div w:id="2132626419">
          <w:marLeft w:val="0"/>
          <w:marRight w:val="0"/>
          <w:marTop w:val="0"/>
          <w:marBottom w:val="0"/>
          <w:divBdr>
            <w:top w:val="none" w:sz="0" w:space="0" w:color="auto"/>
            <w:left w:val="none" w:sz="0" w:space="0" w:color="auto"/>
            <w:bottom w:val="none" w:sz="0" w:space="0" w:color="auto"/>
            <w:right w:val="none" w:sz="0" w:space="0" w:color="auto"/>
          </w:divBdr>
          <w:divsChild>
            <w:div w:id="1780488404">
              <w:marLeft w:val="0"/>
              <w:marRight w:val="45"/>
              <w:marTop w:val="0"/>
              <w:marBottom w:val="0"/>
              <w:divBdr>
                <w:top w:val="none" w:sz="0" w:space="0" w:color="auto"/>
                <w:left w:val="none" w:sz="0" w:space="0" w:color="auto"/>
                <w:bottom w:val="none" w:sz="0" w:space="0" w:color="auto"/>
                <w:right w:val="none" w:sz="0" w:space="0" w:color="auto"/>
              </w:divBdr>
            </w:div>
          </w:divsChild>
        </w:div>
        <w:div w:id="1464955858">
          <w:marLeft w:val="0"/>
          <w:marRight w:val="0"/>
          <w:marTop w:val="75"/>
          <w:marBottom w:val="0"/>
          <w:divBdr>
            <w:top w:val="none" w:sz="0" w:space="0" w:color="auto"/>
            <w:left w:val="none" w:sz="0" w:space="0" w:color="auto"/>
            <w:bottom w:val="none" w:sz="0" w:space="0" w:color="auto"/>
            <w:right w:val="none" w:sz="0" w:space="0" w:color="auto"/>
          </w:divBdr>
        </w:div>
      </w:divsChild>
    </w:div>
    <w:div w:id="1955399613">
      <w:bodyDiv w:val="1"/>
      <w:marLeft w:val="0"/>
      <w:marRight w:val="0"/>
      <w:marTop w:val="0"/>
      <w:marBottom w:val="0"/>
      <w:divBdr>
        <w:top w:val="none" w:sz="0" w:space="0" w:color="auto"/>
        <w:left w:val="none" w:sz="0" w:space="0" w:color="auto"/>
        <w:bottom w:val="none" w:sz="0" w:space="0" w:color="auto"/>
        <w:right w:val="none" w:sz="0" w:space="0" w:color="auto"/>
      </w:divBdr>
      <w:divsChild>
        <w:div w:id="15852166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B25EA-A88C-4E84-9C6A-8C916CD1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2339</Words>
  <Characters>13335</Characters>
  <Application>Microsoft Office Word</Application>
  <DocSecurity>0</DocSecurity>
  <Lines>111</Lines>
  <Paragraphs>31</Paragraphs>
  <ScaleCrop>false</ScaleCrop>
  <Company>Microsoft</Company>
  <LinksUpToDate>false</LinksUpToDate>
  <CharactersWithSpaces>15643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cp:revision>
  <cp:lastPrinted>2017-05-08T08:22:00Z</cp:lastPrinted>
  <dcterms:created xsi:type="dcterms:W3CDTF">2017-09-17T02:21:00Z</dcterms:created>
  <dcterms:modified xsi:type="dcterms:W3CDTF">2017-09-17T02:21:00Z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