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382" w:type="dxa"/>
        <w:jc w:val="center"/>
        <w:tblInd w:w="-1948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2196"/>
        <w:gridCol w:w="186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21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color w:val="FF0000"/>
                <w:kern w:val="0"/>
                <w:sz w:val="27"/>
                <w:szCs w:val="27"/>
                <w:lang w:val="en-US" w:eastAsia="zh-CN" w:bidi="ar"/>
              </w:rPr>
              <w:t>上海大学2017年学术型硕士研究生初试科目及参考书目</w:t>
            </w:r>
          </w:p>
        </w:tc>
        <w:tc>
          <w:tcPr>
            <w:tcW w:w="1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FF0000"/>
                <w:kern w:val="0"/>
                <w:sz w:val="27"/>
                <w:szCs w:val="27"/>
                <w:lang w:val="en-US" w:eastAsia="zh-CN" w:bidi="ar"/>
              </w:rPr>
            </w:pPr>
          </w:p>
        </w:tc>
      </w:tr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2196" w:type="dxa"/>
            <w:shd w:val="clear"/>
            <w:vAlign w:val="center"/>
          </w:tcPr>
          <w:tbl>
            <w:tblPr>
              <w:tblW w:w="12001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90" w:type="dxa"/>
                <w:left w:w="90" w:type="dxa"/>
                <w:bottom w:w="90" w:type="dxa"/>
                <w:right w:w="90" w:type="dxa"/>
              </w:tblCellMar>
            </w:tblPr>
            <w:tblGrid>
              <w:gridCol w:w="5910"/>
              <w:gridCol w:w="6091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>科目名称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>指定参考书目、作者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241英语（二外）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《21世纪大学英语读写教程》（第3、4册） 复旦大学出版社 2007年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《新编英语语法教程》（第5版）章振邦主编 上海外语教育出版社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《英语语法精讲与测试》（第4版）张福元编著 华东理工大学出版社 2015年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242俄语（二外）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《俄语》（第1、2册）黑龙江大学俄语系主编 外语教学与研究出版社 1996年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243日语（二外）</w:t>
                  </w:r>
                  <w:bookmarkStart w:id="0" w:name="_GoBack"/>
                  <w:bookmarkEnd w:id="0"/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《标准日本语》（旧版）（初级上、下册，中级上册）人民教育出版社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日本语能力考试二级相关辅导材料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日本语能力考试历年真题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244德语（二外）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《新编大学德语》(第2版) (第1、2册) 朱建华主编 外语教学与研究出版社 出版 2010年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《大学德语》（第3版）（第2，3册）姜爱红等主编 高等教育出版社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《大学德语课程教学要求》教育部高等学校大学外语教学指导委员会 高等教育出版社 2010年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245法语（二外）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《新公共法语》（初、中、高级）吴贤良 上海外语教育出版社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611数学分析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《数学分析》（上、下册）陈纪修等编 高等教育出版社 2004年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《数学分析》（上、下册）华东师范大学数学系编 高等教育出版社 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612普通物理（一）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《普通物理学》(第6版) 程守洙 江之永主编 高等教育出版社 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613无机化学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《无机化学》（第3版）天津大学 高等教育出版社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《无机化学》（第3版）武汉大学 吉林大学等 高等教育出版社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614分析化学（含仪器分析）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《分析化学》（第4版）武汉大学主编 高等教育出版社 2000年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《仪器分析》(第3版) 朱明华主编 高等教育出版社 2000年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《分析化学例题与习题》武汉大学化学系分析化学教研室编 高等教育出版社 1999年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615有机化学（含有机结构分析）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《有机化学》 曾昭琼 主编 高等教育出版社 2004年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《有机化学实验》（第2版）兰州大学 复旦大学化学系有机化学教研室编 高等教育出版社 1994年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《有机化学题解》聂进 马敬中 华中科技大学出版社 2001年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616物理化学（一）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《物理化学核心教程》（第2版）沈文霞编 科学出版社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《多媒体CAI物理化学》（第4版）傅玉谱等编 大连理工大学出版社 2004年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《物理化学简明教程》（第4版）印永嘉等编 高等教育出版社 2007年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618文化研究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《表征》霍尔编 徐亮 陆兴华译 商务印书馆 2003年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《文化理论与大众文化导论》（第 5版）斯道雷著 常江译 北京大学出版社 2010年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《文化理论关键词》卡瓦拉罗 张卫东等译 江苏人民出版社 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《城市文化》芒福德 宋俊岭等译 建筑工业出版社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《漫长的革命》雷蒙德 威廉斯 倪伟译 上海人民出版社 2012年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《巨大灵魂的战栗》毛尖编 上海书店出版社 2013年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《知识分子论》萨义德著 单德兴译 三联书店 2005年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《公共社会学》布洛维著 社会科学文献出版社 2007年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《中文世界的文化研究》王晓明编 上海书店 2012年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《社会学的想象力》米尔斯著 陈强 张永强译 三联书店 2005年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《传播与社会：政治经济与文化分析》赵月枝著 中国传媒大学出版社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619中国史综合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《中国古代史》 朱绍侯等主编 福建人民出版社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《中国近代史》（第4版） 李侃等著 中华书局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《中国现代史》王桧林主编 北京师范大学出版社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《国史纲要》 陈勇主编 上海大学出版社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620世界史综合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《世界史》（六卷本）吴于廑 齐世荣主编 高等教育出版社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621全球学与全球化理论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《全球化：全球治理》俞可平 社科文献出版社 2003年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《全球化：文化冲突与共生》苏国勋等 社科文献出版社 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《全球化：西方理论前沿》杨雪冬 社科文献出版社 2002年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《全球问题与新兴政治》 蔡拓 天津人民出版社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《全球化背景下的宗教与政治》刘义 上海大学出版社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《全球主义批评与当代中国意识形态建设》申小翠 光明日报出版社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《全球学评论》（第一卷）郭长刚   商务印书馆 2012年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《全球史评论》（第 1-6卷）刘新成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《环境生态学导论》（第2版） 盛连喜主编 北京：高等教育出版社 2006年 6月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《总体设计》（第1版）【美】凯文·林奇 中国建筑工业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622英美文学史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《美国文学选读》（第3版）陶洁 北京：高等教育出版社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《美国文学史》童明编著 南京译林出版社 2002年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《英国文学选读》（第2版）王守仁编著 高等教育出版社  2005年 5月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《简明英国文学史》（高等学校英语专业系列教材）（第1版）刘意青 刘炅编著 外语教学与研究出版社 2008年 10月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623综合日语（语言能力、文学、文化等）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《日语综合教程》（第 7、 8册）季林根、皮细庚 上海外语教学出版社 2008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《日语概说》皮细庚 上海外语教学出版社 2007年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《现代日语语言学概论》（日文版）崔崟 外文出版社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《新编日本文学史》市古贞次 明治书院 1995年（或其他日本版日本文学史）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《日本古典文学读本》刘瑞芝 小林保治 浙江古籍出版社 2003年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《日本文化概论》韩立红 南开大学出版社 2012年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《菊与刀》露丝·本尼迪克特 上海三联书店 2007年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624英语语言学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《The Study of Language （语言研究）》 George Yule 外语教学与研究出版社 剑桥大学出版社 2004年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《新编语言学教程》（第1版）刘润清 文旭编著 外语教学与研究出版社 2006年3月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625法理学及民法学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《法理学》 李清伟主编 上海人民出版社 2013年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《法理学》（第3版）沈宗灵主编 北京大学出版社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《民法》（第 5版）王利明主编 中国人民大学出版社 2010年 7月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626细胞生物学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《细胞生物学》王金发 21世纪高等院校教材 国家理科基地教材 科学出版社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《细胞生物学》面向 21世纪课程教材 翟中和 王喜忠 丁明孝 高等教育出版社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627美术理论 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《中国画论辑要 》周积寅编著 江苏美术出版社 1985/2005年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《西方美术理论简史》李宏编著 西南师范大学出版社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633环境艺术设计理论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《室内设计资料集》张绮曼 郑曙阳编著 中国建筑工业出版社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《中国建筑史》潘西谷主编 中国建筑工业出版社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《外国建筑史（十九世纪末叶以前）》陈志华著 中国建筑工业出版社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《外国近现代建筑史》罗小未主编 中国建筑工业出版社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《建筑设计基础》田云庆 胡新辉 程雪松编著 上海人民美术出版社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《室内设计原理》陈易主编 中国建筑工业出版社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大学本科相关教材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636展示设计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相关的设计基础及会展艺术设计书籍；相关的展示技术及国际展示业的图书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637中外建筑史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《中国建筑史》潘谷西编 中国建筑工业出版社 2009年8月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《外国建筑史》（19世纪末叶以前）陈志华编 中国建筑工业出版社 2010年1月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《外国近现代建筑史》罗小未编 中国建筑工业出版社 2004年8月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638城乡规划原理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《城市规划原理(第4版)》吴志强 李德华主编 中国建筑工业出版社 2010年9月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639设计艺术理论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《艺术设计概论》李砚祖 湖北美术出版社 2002年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《艺术设计学十五讲》凌继尧 北京大学出版社 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《设计学概论》尹定邦 湖南科技出版社 2001年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其他相关艺术设计理论书籍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640新闻传播理论与方法（模块一：新闻传播理论+定量研究方法）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《理论新闻传播学导论》童兵 中国人民大学出版社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《传播学通论》戴元光 金冠军主编 上海交通大学出版社 2007年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《传播研究方法》陈国明 彭文正等 复旦大学出版社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《新闻学概论当代教程》郝雨 杜友君著 上海交通大学出版社 2015年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《中外传播学名著导读》郭建斌 吴飞主编 浙江大学出版社 2005年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注：上述论著如果重印，可以用新版。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640新闻传播理论与方法（模块二：新闻传播理论+定性研究方法）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《理论新闻传播学导论》童兵 中国人民大学出版社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《传播学通论》戴元光 金冠军主编 上海交通大学出版社 2007年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《新闻学概论当代教程》郝雨 杜友君著 上海交通大学出版社 2015年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《中外传播学名著导读》郭建斌 吴飞主编 浙江大学出版社 2005年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《传播学定性研究方法》李琨 北京大学出版社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注：上述论著如果重印，可以用新版。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641艺术学理论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《新编艺术概论》林少雄 复旦大学出版社 2007年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《比较文化与艺术哲学》金丹元 上海文艺出版社 2002年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《艺术历史空间的哲学思考》蓝凡 学林出版社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《艺术经济学原理》顾兆贵 人民出版社 2005年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642中西戏剧理论基础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《中西戏剧艺术比较论》蓝凡 学林出版社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《戏曲美学论》（第1版）张庚 蓝凡 上海书画出版社 2004年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643电影史与电影理论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《影视批评：实践与理论》陈犀禾 吴小丽 上海大学出版社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《百年中国电影理论文选》丁亚平 文化艺术出版社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《电影艺术词典》许南明 中国电影出版社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《中国电影发展史》程季华 李少白主编 中国电影出版社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《世界电影史》【美】克莉丝汀·汤普森 大卫·波德维尔 著 北京大学出版社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《西方电影史概论》邵牧君 中国电影出版社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《电影理论史评》尼克·布朗 中国电影出版社（参考）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《韩国电影史：从开化期到开花期》 韩国电影振兴委员会 上海译文出版社（参考）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644影视艺术理论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《电影美学导论》金丹元著 复旦大学出版社 2008年（重点第一、二章）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《影视美学导论》金丹元著 上海大学出版社 2001年（重点前四章）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《电影艺术词典》中国电影出版社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《电视与审美》金丹元著 学林出版社 2005年 （重点第一章）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《电视艺术通论》蓝凡 学林出版社 2005年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645哲学综合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《新哲学讲演录》张世英 广西师范大学出版社 2004年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646马克思主义基本原理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《马克思主义基本原理概论》全国统编教材 高等教育出版社 2009年或最新版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647社会学理论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《社会学》（第5版）吉登斯著 李康译 北京：北京大学出版社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《现代社会学教程》（第3版）张敦福主编 北京：高等教育出版社  2014年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《社会学理论的结构》（上、下册）J·特纳 北京：华夏出版社 2000年或2006年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最近两年《社会学研究》、《社会》两本杂志发表的相关文章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648 人口学概论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《现代西方人口理论》李竞能编著 复旦大学出版社 2004年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《人口学概论》约翰 维克斯著 中国社会科学出版社 2016年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最近两年《中国人口科学》、《人口研究》两本杂志发表的相关文章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649人类学概论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《小地方，大论题：社会文化人类学导论》【挪威】托马斯•许兰德•埃里克森著 董薇译 周大鸣校 北京：商务印书馆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最近两年《社会学研究》、《社会》两本杂志发表的相关文章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650民俗学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《民俗学概论》(第2版)钟敬文主编 高等教育出版社 2010年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《中国民俗概论》高丙中 北京大学出版社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《民俗学的历史、理论与方法》(全2册) 周星主编 商务印书馆 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最近两年《社会学研究》、《社会》、《民俗研究》三本杂志发表的相关文章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651行政管理学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《公共行政学》（第3版）竺乾威主编 上海：复旦大学出版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《公共管理学——一种不同于传统行政学的研究途径》（第2版）陈振明 北京：中国人民大学出版社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最近两年《管理世界》、《中国行政管理》、《政治学研究》相关文章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652音乐理论基础（含中外音乐史和作品分析)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《和声的理论与运用》桑桐著 上海音乐出版社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《中国古代音乐史稿》杨荫浏著 人民音乐出版社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《西方音乐通史》于润洋主编 上海音乐出版社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《音乐作品分析教程》钱仁康 钱亦平著 上海音乐出版社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《单声部视唱教程(上、下)》上海音乐学院视唱练耳教研组编写 上海音乐出版社出版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653图书馆学概论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《图书馆学概论》（修订二版）吴慰慈 董焱 国家图书馆出版社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《现代图书馆学理论》徐引箎 霍国庆著 国家图书馆出版社 2013年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654信息资源管理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《信息资源管理导论》（第3版）孟广均 霍国庆 罗曼等著 科学出版社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655档案学概论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《档案学概论》（第2版）冯惠玲 张辑哲主编 中国人民大学出版社 2006年5月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657专业理论与设计基础（一）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Style w:val="3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数字媒体艺术研究方向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《设计学概论》尹定邦 湖南科技出版社 2001年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《数字媒体艺术概论》李四达 清华大学出版社 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《数字合成的科学与艺术》【美】布林克曼著 清华大学出版社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657 专业理论与设计基础（一）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Style w:val="3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城市形象与公共艺术设计研究方向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《城市形态》【美】凯文·林奇 华夏出版社 2007年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《城市公共艺术》翁剑青 东南大学出版社 2004年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《景观设计学》【美】约翰·Q西蒙滋 中国建筑工业出版社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《建构文化研究-论19世纪和20世纪建筑中的建造诗学》弗兰姆著 王骏阳译 中国建筑工业出版社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657 专业理论与设计基础（一）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Style w:val="3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文化创意设计研究方向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《艺术文化经济学》海尔布伦和格雷 中国人民大学出版社 2007年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《创意产业新论》厉无畏 王慧敏 东方中心出版社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《文化产业规划案例精选》顾江主编 东南大学出版社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《创意策划之诠释与经典案例》孙玉才 山东人民出版社 2010年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《文化经纪人概论》徐海龙 北京大学出版社 2010年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《文化品牌传播》舒咏平 北京大学出版社 2010年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811高等代数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《高等代数》（第3版）北京大学 高等教育出版社 2004年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《线性代数》（第1版）李尚志 高等教育出版社 2006年5月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812量子力学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《量子力学导论》（第2版）曾谨言 北京大学出版社 1998年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813电动力学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《电动力学》（第3版）（1-6章）郭硕鸿 高等教育出版社 2003年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814综合化学（一）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《高校核心课程学习指导丛书：综合化学（无机化学、分析化学、有机化学）》中国科技大学出版社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815中国现当代文学史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《中国语言文学本科必读书目》王晓明主编 复旦大学出版社 2010年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《中国当代文学史》洪子诚 北京大学出版社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《中国当代文学史教程》陈思和主编 复旦大学出版社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《中国现代文学三十年》钱理群等 北京大学出版社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《二十世纪中国文学史论》（修订版）王晓明主编 东方出版中心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《文学理论教程》童庆炳主编 高等教育出版社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《文学理论》南帆主编 浙江文艺出版社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816中国古代文学史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《中国语言文学本科必读书目》王晓明主编 复旦大学出版社 2010年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《中国古代文学史》郭预衡主编 上海古籍出版社 1998年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《中国文学史》（修订版）游国恩主编 人民文学出版社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817语言学概论与现代汉语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《古代汉语》（第2版）王力主编 中华书局 1994年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《语言学纲要》（第1版）叶蜚声 徐通锵著 北京大学出版社 1981年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《现代汉语》（第1版）（修订本）钱乃荣主编 江苏教育出版社 2001年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818文学概论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《中国语言文学本科必读书目》王晓明主编 复旦大学出版社 2010年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《文学理论教程》童庆炳主编 高等教育出版社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《文学理论》南帆主编 浙江文艺出版社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《中国历代文论选》（一卷本）郭绍虞主编 上海古籍出版社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《西方文艺理论名著教程》（上、下册）胡经之主编 北京大学出版社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819比较文学与欧美文学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《中国语言文学本科必读书目》王晓明主编 复旦大学出版社 2010年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《外国文学史》（欧美卷）朱维之等编 南开大学出版社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《外国文学史》（欧美部分）郑克鲁主编 高等教育出版社 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《比较文学》陈惇 孙景尧 谢天振主编 高等教育出版社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《比较文学与中国现代文学》乐黛云 北京大学出版社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820创意写作基础理论及实践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《20世纪中国文艺思想史论》葛红兵主编，上海大学出版社，2006年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《创意写作：基础理论与训练》许道军、葛红兵著，广西师范大学出版社，2012年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《20世纪中国小说理论资料》洪子诚等主编，北京大学出版社，1997年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821当代文化分析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《表征》霍尔编 徐亮 陆兴华译 商务印书馆 2003年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《文化理论与大众文化导论》（第 5版）斯道雷著 常江译 北京大学出版社 2010年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《文化理论关键词》卡瓦拉罗 张卫东等译 江苏人民出版社 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《城市文化》芒福德 宋俊岭等译 建筑工业出版社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《漫长的革命》雷蒙德 威廉斯 倪伟译 上海人民出版社 2012年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《巨大灵魂的战栗》毛尖（编） 上海书店出版社 2013年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《知识分子论》萨义德著 单德兴译 三联书店 2005年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《公共社会学》布洛维著 社会科学文献出版社 2007年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《中文世界的文化研究》王晓明（编） 上海书店 2012年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《社会学的想象力》米尔斯著 陈强 张永强译 三联书店 2005年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《传播与社会：政治经济与文化分析》赵月枝著 中国传媒大学出版社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822基础英语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About Languages: A Reader for Writers （第 5版） William H. Roberts &amp; Gregoire Turgeon，外语教学与研究出版社 汤姆森学习出版社 2000年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《Reader‘ s Choice》（第4版） Clarke, M.A., et al 上海世界图书出版公司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823 翻译与写作（包括文学短评）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《日汉翻译教程》 高宁 上海外语教育出版社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《日汉互译教程》 高宁 南开大学出版社 2006年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《日本近代文学名作鉴赏》谭晶华 上海外语教育出版社 2003年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824管理学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《管理学—原理、方法、案例》（第2版）孙元欣 科学出版社 2011 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《管理学》(第11版)斯蒂芬•P•罗宾斯 (Stephen P.Robbins) 玛丽•库尔特(Mary Coulter) 人民大学出版社 2012年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825会计学（含基础会计、财务会计）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《基础会计学》（第2版）任永平等编著 立信会计出版社 2010年3月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《财务会计》（第1版）徐文丽等编著 立信会计出版社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财政部已经颁布和修订颁布的会计准则内容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826企业管理综合理论与知识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《管理学》（第9版）斯蒂芬·P·罗宾斯等著 中国人民大学出版社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827旅游学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《旅游学概论》（高等院校旅游专业系列教材）李天元 南开大学出版社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828 宪法学及刑法学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《宪法学》（第2版）张千帆主编 肖泽晟副主编 法律出版社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《刑法学》（第 5版）高铭暄 马克昌主编 北京大学出版社 高等教育出版社 2012年 8月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829信号系统与电子线路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考试内容1-8：《信号与系统》（上、下册）（第2版）郑君里等 高等教育出版社 2000年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考试内容9-16：《模拟电子电路及技术基础》（第2版）孙肖子等 西安电子科技大学出版社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考试内容17：电子、信息与通信工程相关专业书籍 具体书名不列出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830电磁场理论基础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《电磁场基础》钟顺时 清华大学出版社 2006年6月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831信号与系统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《信号与系统》（上、下册）（第2版）郑君里等 高等教育出版社 2000年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832计算机组成原理与数据结构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《数据结构 C语言版》严蔚敏 清华大学出版社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《算法与数据结构考研试题精析》陈守孔等 机械工业出版社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《计算机组成原理》白中英等 科学出版社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833机械设计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《机械设计》（第 9版）濮良贵主编 北京高等教育出版社 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《机械原理与机械设计课程实验指导》 傅燕鸣主编 上海科学技术出版社 2015年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《机械设计试题集》（第2版）傅燕鸣编著 上海大学出版社 2012年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《机械设计课程设计手册》傅燕鸣主编 上海科学技术出版社 2013年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834控制工程基础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《机械控制工程基础》朱骥北 机械工业出版社 2005年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《机械工程控制基础》陈康宁 西安交通大学出版社 2005年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835机械原理（一）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《机械原理》（第8版）孙桓 陈作模主编 北京：高教出版社 2013年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《机械原理教程》申永胜主编 北京：清华大学出版社 2000年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836电子技术（一）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《电子技术基础》（模拟部分）（第5版）康华光主编 高等教育出版社 2008年2月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《电子技术基础》（数字部分）（第5版）康华光主编 高等教育出版社 2006年1月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837电子技术与控制工程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《机械控制工程基础》朱骥北主编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《机械工程控制基础》陈康宁主编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《电子技术基础》（数字部分）（第 5版）康华光主编 高等教育出版社 2006年1月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《电子技术基础》（模拟部分）（第 5版）康华光 高等教育出版社 2008年2月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838计算机科学专业基础综合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《数据结构（C语言版）》严蔚敏 吴伟民编著 清华大学出版社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《数据结构题集 (C语言版)》严蔚敏 吴伟民编著 清华大学出版社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《计算机组成原理》唐朔飞编著 高等教育出版社 1999年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《计算机组成原理学习指导与习题解答》唐朔飞编著 高等教育出版社 2005年 9月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《计算机组成原理》白中英主编 科学出版社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《计算机操作系统(第3版)》汤小丹 梁红兵 哲凤屏 汤子瀛编著 西安电子科技大学出版社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《计算机操作系统》学习指导与题解(第2版 ) 梁红兵 汤小丹编著 西安电子科技大学出版社 2008年 9月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《计算机图形学基础教程》(第2版)孙家广 胡事民 清华大学出版社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《计算机图形学》（第2版）徐长青 等编著 机械工业出版社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《计算机网络(第 5版)》谢希仁编著 电子工业出版社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《数据通信与计算机网络（第2版）》高传善 毛迪林 曹袖主编 高等教育出版社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839机械原理（二）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《机械原理》（第8版）孙桓 陈作模主编 北京：高教出版社 2013年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《机械原理教程》申永胜主编 北京：清华大学出版社 2000年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840 电子技术（二）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《电子技术基础》（模拟部分）（第5版）康华光主编 高等教育出版社 2008年2月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《电子技术基础》（数字部分）（第5版）康华光主编 高等教育出版社 2006年1月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841工程光学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《工程光学》（第3版）郁道银主编 机械工业出版社 2011年6月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《工程光学》田芊 廖延彪 孙利群编著 北京：清华大学出版社 2006年5月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842传感器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《传感器》（第5版）唐文彦主编 机械工业出版社 2014年1月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《机械工程测试技术基础》（第3版）熊诗波 黄长艺主编 机械工业出版社 2006年 5月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843模拟与数字电路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《电子技术基础》（模拟部分）（第 5版）康华光主编 高等教育出版社 2008年2月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《电子技术基础》（数字部分）（第 5版）康华光主编 高等教育出版社 2006年1月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844电路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《电路》（第5版）邱关源 高等教育出版社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《电路分析基础》（第4版）李瀚荪 高等教育出版社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845自动控制理论（含经典和现代）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《自动控制原理》（第 6版）胡寿松 北京：科学出版社 2013年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《自动控制原理习题精解与考研指导》徐薇莉 上海：上海交通大学出版社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846高分子化学与物理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《高分子化学》（第4版）潘祖仁编 北京化学工业出版社 2007年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《高分子物理》（第3版）何曼君等编 上海复旦大学出版社 2007年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847物理化学（二）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《物理化学简明教程》（第3版）印永嘉 奚正楷等编 北京：高等教育出版社 1992年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《物理化学》（第4版）傅献彩 沈文霞等编 北京：高等教育出版社 1995年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848普通物理（二）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《普通物理学》（第5版）（1、2、3册）程守洙 江之水主编　高等教育出版社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849材料科学基础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《材料科学基础》李见 冶金工业出版社 2000年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《材料科学基础》胡赓祥等 上海交通大学出版社 2000年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850冶金物理化学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《火法冶金过程物理化学》陈新民 冶金工业出版社 1994年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《钢铁冶金原理》（第3版）黄希祜 冶金工业出版社 2002年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《冶金与材料物理化学》李文超 冶金工业出版社 2001年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851金属学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《材料科学基础》胡庚祥 蔡珣主编 上海交通大学出版社 2002年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852有机化学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《有机化学》（第3版）高鸿宾著 北京：高等教育出版社 2005年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853化工原理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《化工原理》（第1版）朱宪 张彰等编 中国石化出版社 2013年7月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《化工原理》（少学时）陈敏恒 潘鹤林 齐鸣斋编 华东理工大学出版社 2008年8月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《化工原理》（第4版）王志魁等主编 化学工业出版社 2012年1月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《化工原理详解和应用》丛德滋等编 化学工业出版社 2002年7月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854分析化学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《分析化学》蔡宏伟 王志花主编 化学工业出版社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《分析化学》华中师范大学 华北师范大学 陕西师范大学 北京师范大学 高等教育出版社 2001年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《分析化学》刘志广主编 高等教育出版社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855物理化学（三）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《物理化学》（第5版）天津大学物理化学教研室编 北京：高等教育出版社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《物理化学解题指南》（第2版）冯霞 高正虹 陈丽编 北京：高等教育出版社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856辐射化学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《高分子辐射化学――原理与应用》吴季兰等编 北京大学出版社 1990年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《高分子辐射化学》张志成等编 中国科学技术大学出版社 2000年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857环境化学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《环境化学》(第2版)戴树桂等编 高等教育出版社 2007年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《土壤污染与防治》张颖等编 中国林业出版社 2012年（高等院校环境科学与工程类“十二五”规划教材）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858生物化学（理工）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《生物化学》（第3版）（上、下册）王镜岩等主编 高等教育出版社 2002年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859中外美术史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《外国美术史》欧阳英 潘耀昌主编 中国美术学院出版社 1997年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《中国美术史》洪再新 中国美术学院出版社 2000年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865环境艺术设计基础 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《室内设计资料集》张绮曼 郑曙阳编著 中国建筑工业出版社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《室内设计原理》陈易主编 中国建筑工业出版社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《外部空间设计》芦原义信著 尹培桐译 中国建筑工业出版社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大学本科相关教材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869展示基础理论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相关的设计基础及会展艺术设计书籍；相关的展示技术及国际展示业的图书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870建筑设计理论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《建筑空间组合论》彭一刚著 中国建筑工业出版社 1998年10月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《城市文化》【美】芒福德著 宋俊岭等译 中国建筑工业出版社 2009年8月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《设计与场所认同》【英】沃森 本特利著 中国建筑工业出版社 2010年3月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《总体设计》【美】凯文·林奇 加里·海克著 中国建筑工业出版社1999年11月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《建筑构造》（第4版）（上、下册）中国建筑工业出版社 2008年11月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871城乡规划相关知识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《中国城市建设史》（第3版)董鉴泓主编 中国建筑工业出版社 2004年7月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《外国城市建设史》沈玉麟编 中国建筑工业出版社 2007年12月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《城市道路与交通规划》(上册)徐循初主编 中国建筑工业出版社 2005年9月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《城市道路与交通规划》（下册)徐循初主编 中国建筑工业出版社 2007年3月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872人文地理相关知识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《人文地理学》(第2版)赵荣等编 高等教育出版社 2006年5月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《区域研究与区域规划》彭震伟主编 同济大学出版社 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《地理信息系统及其在城市规划与管理中的应用》(第2版) 宋小冬等编 科学出版社 2010年8月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873设计艺术史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《设计史》【英】康威等 高等教育出版社 2007年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《中国设计史》高丰 中国美术学院出版社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《外国艺术设计史》南京艺术学院材料编写组 辽宁美术出版社 2001年12月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《世界现代设计史》王受之 中国青年出版社 2002年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《设计史》朱铭 荆雷 山东美术出版社 1995年10月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其他相关设计史书籍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874新闻传播业务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《中国新闻采访写作教程》刘海贵 复旦大学出版社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《新闻评论教程》丁法章 复旦大学出版社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《新编广播电视新闻学》吴信训 复旦大学出版社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《新闻编辑》许正林 上海大学出版社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注：上述论著如果重印，可以用新版。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875多媒体技术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《多媒体技术基础》(第3版)林福宗 清华大学出版社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876中国艺术史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《中国艺术史》迈克尔·苏立文 徐坚译 上海人民出版社 2014年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《艺术发展史》贡布里希著 范景中译 天津人民美术出版社2006年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《美的历程》李泽厚 天津社会科学出版社 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《中国艺术：牛津艺术史》柯律格 上海人民出版社 2013年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877中国戏剧史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《中国戏曲通史》张庚 郭汉城主编 文化艺术出版社2014年4月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《戏曲美学论》（第1版）张庚 蓝凡 上海书画出版社 2004年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878电影产业与文化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《华语电影工业：历史流变与跨地合作》 陈犀禾 聂伟 广西师范大学出版社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《中国电影市场发展史》饶曙光 中国电影出版社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《中国电影文化史（1905-2004）》李道新 北京大学出版社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《中国电影产业史》沈芸 中国电影出版社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《好莱坞电影：美国电影工业发展史》理查德•麦特白 华夏出版社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《融合文化：新媒体和旧媒体的冲突地带》亨利•詹金斯 商务印书馆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《香港电影产业流变》赵卫防 中国电影出版社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《韩国电影史：从开化期到开花期》韩国电影振兴委员会 上海译文出版社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《电影经济学》洛朗·克勒通 中国电影出版社（参考）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879中外电视史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《电视研究读本》张斌 蒋宁平主编 上海交通大学出版社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《中外广播电视史》（第2版）郭镇之著 复旦大学出版社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《中国电视文艺发展史》仲呈祥主编 中国电影出版社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《中国电视剧历史教程》仲呈祥 陈友军著 中国传媒大学出版社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《中国电视批评史》欧阳宏生等著 北京大学出版社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《中美电视艺术比较》苗棣等著 文化艺术出版社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《中美电视剧比较研究》曲春景主编 上海三联出版社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880马克思主义哲学史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《马克思主义哲学史》黄楠森主编 高等教育出版社 1998年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《马克思主义哲学原理》肖前等主编 中国人民大学出版社 1994年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881中国哲学史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《新编中国哲学史》（上、下册）冯达文 郭齐勇主编 人民出版社 2004年7月或最新版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882西方哲学史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《西方哲学简史》赵敦华 北京大学出版社 2000年或最新版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883马克思主义政治经济学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《马克思主义政治经济原理》翁志勇主编 上海大学出版社 2003年8月或最新版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884思想政治教育学原理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《思想政治教育学原理》（第2版）陈万柏 张耀灿主编 高等教育出版社 2007年或最新版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885结构力学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《结构力学》（第5版）（上、下册）李廉锟 高等教育出版社 2010年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《结构力学》（第2版）（上、下册）朱慈勉 高等教育出版社 2009年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《结构力学教程》（Ⅰ、Ⅱ）龙驭球 包世华 高等教育出版社 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886材料力学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《材料力学I, II》（第5版）孙训方 方孝淑 关来泰 北京:高等教育出版社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《材料力学》范饮珊 蔡新 北京:清华大学出版社 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《材料力学》（英文版:第5版）J•M•盖尔 北京:机械工业出版社 2003年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887 社会统计学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《社会统计学》(第4版)卢淑华 北京大学出版社 2009年11月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《调查研究中的统计分析法·基础篇》（第3版）柯惠新 沈浩 中国传媒大学出版社 2015年10月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《量化数据分析：通过社会研究检验想法》[Quantitative Data Analysis:Doing Social Research to Test Ideas]唐启明（Donald J.Treiman）著 任强译 社会科学文献出版社 2012年7月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《回归分析（修订版）》谢宇著 社会科学文献出版社 2013年3月 《抽样技术》（第4版）金勇进 杜子芳 蒋妍著 中国人民大学出版社 2015年7月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《社会统计学》布莱洛克 重庆大学出版社 2010年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888社会调查与统计方法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《社会学研究方法》仇立平 重庆：重庆大学出版社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《社会定量研究的数据处理——原理与方法》（考前六章）翁定军编著 上海：上海大学出版社 2002年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《社会研究方法》艾尔 巴比 北京：华夏出版社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最近两年《社会学研究》、《社会》两本杂志发表的相关文章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889人类学理论与方法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《人类学历史与理论》【英】艾伦•巴纳德（Alan Barnard）著 王建民 刘源 许丹译 北京：华夏出版社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最近两年《社会学研究》、《社会》两本杂志发表的相关文章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890民间文学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《中国民间文学概论》(第2版) 黄涛 中国人民大学出版 2010年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《民俗学概论》(第2版) 王娟 北京大学出版社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《二十世纪中国民俗学经典学术史卷》苑利主编 社会科学文献出版社 2002年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最近两年《社会学研究》、《社会》、《民俗研究》三本杂志发表的相关文章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891政治学原理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《政治学概论》（第2版）孙关宏等主编 上海：复旦大学出版社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《当代中国政治制度》浦兴祖主编 上海：复旦大学出版社 2005年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《政治科学》罗金斯等著 北京：中国人民大学出版社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最近两年《管理世界》、《中国行政管理》、《政治学研究》相关文章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892理论力学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《理论力学》（第5版）（上、下册） 哈工大理论力学教研组 高等教育出版社 1997年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895现代经济学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《经济学原理与应用》陈宪 韩太祥 高等教育出版社 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《微观经济学：现代观点》范里安 上海三联书店 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《宏观经济学》曼昆 中国人民大学出版社 2000年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896情报检索语言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《情报检索语言实用教程》张琪玉 武汉大学出版社 2004年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897档案管理学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《档案管理学基础》(第3版)陈兆祦 和宝荣 王英玮主编 中国人民大学出版社 2005年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《档案管理学》（第3版）陈智为 邓绍兴 刘越男 中国人民大学出版社2008年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《科技档案管理学》（第3版）王传宇 张斌主编 中国人民大学出版社2009年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898有限元方法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《有限元方法及其应用》李开泰 科学出版社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《有限元方法基础教程》D Logan 电子工业出版社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899微分方程数值解法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《偏微分方程数值解法》李荣华编 高等教育出版社 2005年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《偏微分方程数值解讲义》李治平 北京大学出版社 2010年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931数学物理方法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《数学物理方法》（第3版）梁昆淼 高等教育出版社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932固体物理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《固体物理》(上册)(第1版)方俊鑫 陆栋 上海科学技术出版社 1981年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933物理化学（四）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《普通物理学》（第 5版）（1、2、3册）程守洙 江之水主编　高等教育出版社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《物理化学简明教程》（第3版）印永嘉等编 北京：高等教育出版社 1992年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《物理化学》（第4版）傅献彩 沈文霞等编 北京：高等教育出版社 1995年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59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其他科目</w:t>
                  </w:r>
                </w:p>
              </w:tc>
              <w:tc>
                <w:tcPr>
                  <w:tcW w:w="6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不指定参考书目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　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　 </w:t>
            </w:r>
          </w:p>
        </w:tc>
        <w:tc>
          <w:tcPr>
            <w:tcW w:w="1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94E05"/>
    <w:rsid w:val="1F9811BF"/>
    <w:rsid w:val="3D194E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2016-10-26T03:52:00Z</dcterms:created>
  <dc:creator>wap</dc:creator>
  <cp:lastModifiedBy>wap</cp:lastModifiedBy>
  <dcterms:modified xsi:type="dcterms:W3CDTF">2016-10-26T03:53:21Z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